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63FFB" w:rsidRPr="00D63FFB" w14:paraId="0EC7764F" w14:textId="77777777">
        <w:trPr>
          <w:trHeight w:val="3867"/>
        </w:trPr>
        <w:tc>
          <w:tcPr>
            <w:tcW w:w="8636" w:type="dxa"/>
            <w:tcBorders>
              <w:top w:val="single" w:sz="4" w:space="0" w:color="000000"/>
              <w:bottom w:val="nil"/>
            </w:tcBorders>
          </w:tcPr>
          <w:p w14:paraId="3ABE86DC" w14:textId="77777777" w:rsidR="00971AB3" w:rsidRPr="00D63FFB" w:rsidRDefault="00971AB3">
            <w:pPr>
              <w:spacing w:line="260" w:lineRule="exact"/>
              <w:jc w:val="center"/>
              <w:rPr>
                <w:rFonts w:ascii="ＭＳ 明朝" w:eastAsia="ＭＳ 明朝" w:hAnsi="ＭＳ 明朝"/>
                <w:spacing w:val="14"/>
                <w:kern w:val="0"/>
                <w:szCs w:val="21"/>
                <w:lang w:eastAsia="zh-TW"/>
              </w:rPr>
            </w:pPr>
            <w:r w:rsidRPr="00D63FFB">
              <w:rPr>
                <w:rFonts w:ascii="ＭＳ 明朝" w:eastAsia="ＭＳ 明朝" w:hAnsi="ＭＳ 明朝" w:cs="ＭＳ 明朝" w:hint="eastAsia"/>
                <w:spacing w:val="6"/>
                <w:kern w:val="0"/>
                <w:szCs w:val="21"/>
                <w:lang w:eastAsia="zh-TW"/>
              </w:rPr>
              <w:t>認定申請書</w:t>
            </w:r>
          </w:p>
          <w:p w14:paraId="3A48684F" w14:textId="77777777" w:rsidR="00971AB3" w:rsidRPr="00D63FFB" w:rsidRDefault="00971AB3">
            <w:pPr>
              <w:spacing w:line="260" w:lineRule="exact"/>
              <w:jc w:val="right"/>
              <w:rPr>
                <w:rFonts w:ascii="ＭＳ 明朝" w:eastAsia="ＭＳ 明朝" w:hAnsi="ＭＳ 明朝" w:cs="ＭＳ 明朝"/>
                <w:spacing w:val="6"/>
                <w:kern w:val="0"/>
                <w:szCs w:val="21"/>
                <w:lang w:eastAsia="zh-TW"/>
              </w:rPr>
            </w:pPr>
          </w:p>
          <w:p w14:paraId="06D675FF" w14:textId="3B32D595" w:rsidR="00971AB3" w:rsidRPr="00D63FFB" w:rsidRDefault="00971AB3">
            <w:pPr>
              <w:spacing w:line="260" w:lineRule="exact"/>
              <w:jc w:val="right"/>
              <w:rPr>
                <w:rFonts w:ascii="ＭＳ 明朝" w:eastAsia="ＭＳ 明朝" w:hAnsi="ＭＳ 明朝" w:cs="ＭＳ 明朝"/>
                <w:spacing w:val="6"/>
                <w:kern w:val="0"/>
                <w:szCs w:val="21"/>
                <w:lang w:eastAsia="zh-TW"/>
              </w:rPr>
            </w:pPr>
            <w:r w:rsidRPr="00D63FFB">
              <w:rPr>
                <w:rFonts w:ascii="ＭＳ 明朝" w:eastAsia="ＭＳ 明朝" w:hAnsi="ＭＳ 明朝" w:cs="ＭＳ 明朝" w:hint="eastAsia"/>
                <w:spacing w:val="6"/>
                <w:kern w:val="0"/>
                <w:szCs w:val="21"/>
                <w:lang w:eastAsia="zh-TW"/>
              </w:rPr>
              <w:t xml:space="preserve">申請年月日　</w:t>
            </w:r>
            <w:r w:rsidR="006C42E0" w:rsidRPr="00D63FFB">
              <w:rPr>
                <w:rFonts w:ascii="ＭＳ 明朝" w:eastAsia="ＭＳ 明朝" w:hAnsi="ＭＳ 明朝" w:hint="eastAsia"/>
                <w:spacing w:val="6"/>
                <w:kern w:val="0"/>
                <w:szCs w:val="21"/>
                <w:lang w:eastAsia="zh-TW"/>
              </w:rPr>
              <w:t>2024</w:t>
            </w:r>
            <w:r w:rsidRPr="00D63FFB">
              <w:rPr>
                <w:rFonts w:ascii="ＭＳ 明朝" w:eastAsia="ＭＳ 明朝" w:hAnsi="ＭＳ 明朝" w:cs="ＭＳ 明朝" w:hint="eastAsia"/>
                <w:spacing w:val="6"/>
                <w:kern w:val="0"/>
                <w:szCs w:val="21"/>
                <w:lang w:eastAsia="zh-TW"/>
              </w:rPr>
              <w:t xml:space="preserve">　年　</w:t>
            </w:r>
            <w:r w:rsidR="006C42E0" w:rsidRPr="00D63FFB">
              <w:rPr>
                <w:rFonts w:ascii="ＭＳ 明朝" w:eastAsia="ＭＳ 明朝" w:hAnsi="ＭＳ 明朝" w:cs="ＭＳ 明朝" w:hint="eastAsia"/>
                <w:spacing w:val="6"/>
                <w:kern w:val="0"/>
                <w:szCs w:val="21"/>
                <w:lang w:eastAsia="zh-TW"/>
              </w:rPr>
              <w:t>1</w:t>
            </w:r>
            <w:r w:rsidR="00F50BDC">
              <w:rPr>
                <w:rFonts w:ascii="ＭＳ 明朝" w:eastAsia="ＭＳ 明朝" w:hAnsi="ＭＳ 明朝" w:cs="ＭＳ 明朝" w:hint="eastAsia"/>
                <w:spacing w:val="6"/>
                <w:kern w:val="0"/>
                <w:szCs w:val="21"/>
                <w:lang w:eastAsia="zh-TW"/>
              </w:rPr>
              <w:t>2</w:t>
            </w:r>
            <w:r w:rsidRPr="00D63FFB">
              <w:rPr>
                <w:rFonts w:ascii="ＭＳ 明朝" w:eastAsia="ＭＳ 明朝" w:hAnsi="ＭＳ 明朝" w:cs="ＭＳ 明朝" w:hint="eastAsia"/>
                <w:spacing w:val="6"/>
                <w:kern w:val="0"/>
                <w:szCs w:val="21"/>
                <w:lang w:eastAsia="zh-TW"/>
              </w:rPr>
              <w:t xml:space="preserve">　月　</w:t>
            </w:r>
            <w:r w:rsidR="00BF61DF">
              <w:rPr>
                <w:rFonts w:ascii="ＭＳ 明朝" w:eastAsia="ＭＳ 明朝" w:hAnsi="ＭＳ 明朝" w:cs="ＭＳ 明朝" w:hint="eastAsia"/>
                <w:spacing w:val="6"/>
                <w:kern w:val="0"/>
                <w:szCs w:val="21"/>
              </w:rPr>
              <w:t>13</w:t>
            </w:r>
            <w:r w:rsidRPr="00D63FFB">
              <w:rPr>
                <w:rFonts w:ascii="ＭＳ 明朝" w:eastAsia="ＭＳ 明朝" w:hAnsi="ＭＳ 明朝" w:cs="ＭＳ 明朝" w:hint="eastAsia"/>
                <w:spacing w:val="6"/>
                <w:kern w:val="0"/>
                <w:szCs w:val="21"/>
                <w:lang w:eastAsia="zh-TW"/>
              </w:rPr>
              <w:t xml:space="preserve">　日</w:t>
            </w:r>
          </w:p>
          <w:p w14:paraId="6C795C33" w14:textId="77777777" w:rsidR="00971AB3" w:rsidRPr="00D63FFB" w:rsidRDefault="00971AB3">
            <w:pPr>
              <w:spacing w:line="260" w:lineRule="exact"/>
              <w:jc w:val="right"/>
              <w:rPr>
                <w:rFonts w:ascii="ＭＳ 明朝" w:eastAsia="ＭＳ 明朝" w:hAnsi="ＭＳ 明朝"/>
                <w:spacing w:val="14"/>
                <w:kern w:val="0"/>
                <w:szCs w:val="21"/>
                <w:lang w:eastAsia="zh-TW"/>
              </w:rPr>
            </w:pPr>
            <w:r w:rsidRPr="00D63FFB">
              <w:rPr>
                <w:rFonts w:ascii="ＭＳ 明朝" w:eastAsia="ＭＳ 明朝" w:hAnsi="ＭＳ 明朝" w:cs="ＭＳ 明朝" w:hint="eastAsia"/>
                <w:spacing w:val="6"/>
                <w:kern w:val="0"/>
                <w:szCs w:val="21"/>
                <w:lang w:eastAsia="zh-TW"/>
              </w:rPr>
              <w:t xml:space="preserve">　</w:t>
            </w:r>
          </w:p>
          <w:p w14:paraId="06D302F2" w14:textId="77777777" w:rsidR="00971AB3" w:rsidRPr="00D63FFB" w:rsidRDefault="00971AB3">
            <w:pPr>
              <w:spacing w:line="260" w:lineRule="exact"/>
              <w:rPr>
                <w:rFonts w:ascii="ＭＳ 明朝" w:eastAsia="ＭＳ 明朝" w:hAnsi="ＭＳ 明朝" w:cs="ＭＳ 明朝"/>
                <w:spacing w:val="6"/>
                <w:kern w:val="0"/>
                <w:szCs w:val="21"/>
              </w:rPr>
            </w:pPr>
            <w:r w:rsidRPr="00D63FFB">
              <w:rPr>
                <w:rFonts w:ascii="ＭＳ 明朝" w:eastAsia="ＭＳ 明朝" w:hAnsi="ＭＳ 明朝" w:cs="ＭＳ 明朝" w:hint="eastAsia"/>
                <w:spacing w:val="6"/>
                <w:kern w:val="0"/>
                <w:szCs w:val="21"/>
                <w:lang w:eastAsia="zh-TW"/>
              </w:rPr>
              <w:t xml:space="preserve">　　</w:t>
            </w:r>
            <w:r w:rsidRPr="00D63FFB">
              <w:rPr>
                <w:rFonts w:ascii="ＭＳ 明朝" w:eastAsia="ＭＳ 明朝" w:hAnsi="ＭＳ 明朝" w:cs="ＭＳ 明朝" w:hint="eastAsia"/>
                <w:spacing w:val="6"/>
                <w:kern w:val="0"/>
                <w:szCs w:val="21"/>
              </w:rPr>
              <w:t>経済産業大臣　殿</w:t>
            </w:r>
          </w:p>
          <w:p w14:paraId="6824BF79" w14:textId="15D9FF60" w:rsidR="00971AB3" w:rsidRPr="00D63FFB" w:rsidRDefault="00971AB3">
            <w:pPr>
              <w:wordWrap w:val="0"/>
              <w:spacing w:line="260" w:lineRule="exact"/>
              <w:ind w:leftChars="3" w:left="6"/>
              <w:jc w:val="right"/>
              <w:rPr>
                <w:rFonts w:ascii="ＭＳ 明朝" w:eastAsia="ＭＳ 明朝" w:hAnsi="ＭＳ 明朝"/>
                <w:spacing w:val="6"/>
                <w:kern w:val="0"/>
                <w:szCs w:val="21"/>
              </w:rPr>
            </w:pPr>
            <w:r w:rsidRPr="00D63FFB">
              <w:rPr>
                <w:rFonts w:ascii="ＭＳ 明朝" w:eastAsia="ＭＳ 明朝" w:hAnsi="ＭＳ 明朝" w:hint="eastAsia"/>
                <w:spacing w:val="6"/>
                <w:kern w:val="0"/>
                <w:szCs w:val="21"/>
              </w:rPr>
              <w:t>（ふりがな）</w:t>
            </w:r>
            <w:r w:rsidR="00E72BAF" w:rsidRPr="00D63FFB">
              <w:rPr>
                <w:rFonts w:ascii="ＭＳ 明朝" w:eastAsia="ＭＳ 明朝" w:hAnsi="ＭＳ 明朝" w:hint="eastAsia"/>
                <w:spacing w:val="6"/>
                <w:kern w:val="0"/>
                <w:szCs w:val="21"/>
              </w:rPr>
              <w:t>おきしおかいはつ</w:t>
            </w:r>
            <w:r w:rsidRPr="00D63FFB">
              <w:rPr>
                <w:rFonts w:ascii="ＭＳ 明朝" w:eastAsia="ＭＳ 明朝" w:hAnsi="ＭＳ 明朝"/>
                <w:spacing w:val="6"/>
                <w:kern w:val="0"/>
                <w:szCs w:val="21"/>
              </w:rPr>
              <w:t xml:space="preserve">       </w:t>
            </w:r>
          </w:p>
          <w:p w14:paraId="64D282AF" w14:textId="3A201E19" w:rsidR="00971AB3" w:rsidRPr="00D63FFB" w:rsidRDefault="00E72BAF">
            <w:pPr>
              <w:wordWrap w:val="0"/>
              <w:spacing w:afterLines="50" w:after="120" w:line="260" w:lineRule="exact"/>
              <w:jc w:val="right"/>
              <w:rPr>
                <w:rFonts w:ascii="ＭＳ 明朝" w:eastAsia="ＭＳ 明朝" w:hAnsi="ＭＳ 明朝" w:cs="ＭＳ 明朝"/>
                <w:spacing w:val="6"/>
                <w:kern w:val="0"/>
                <w:szCs w:val="21"/>
              </w:rPr>
            </w:pPr>
            <w:r w:rsidRPr="00D63FFB">
              <w:rPr>
                <w:rFonts w:ascii="ＭＳ 明朝" w:eastAsia="ＭＳ 明朝" w:hAnsi="ＭＳ 明朝" w:cs="ＭＳ 明朝" w:hint="eastAsia"/>
                <w:spacing w:val="6"/>
                <w:kern w:val="0"/>
                <w:szCs w:val="21"/>
              </w:rPr>
              <w:t xml:space="preserve">　　</w:t>
            </w:r>
            <w:r w:rsidR="00971AB3" w:rsidRPr="00D63FFB">
              <w:rPr>
                <w:rFonts w:ascii="ＭＳ 明朝" w:eastAsia="ＭＳ 明朝" w:hAnsi="ＭＳ 明朝" w:cs="ＭＳ 明朝" w:hint="eastAsia"/>
                <w:spacing w:val="6"/>
                <w:kern w:val="0"/>
                <w:szCs w:val="21"/>
              </w:rPr>
              <w:t>一般事業主の氏名又は名称</w:t>
            </w:r>
            <w:r w:rsidRPr="00D63FFB">
              <w:rPr>
                <w:rFonts w:ascii="ＭＳ 明朝" w:eastAsia="ＭＳ 明朝" w:hAnsi="ＭＳ 明朝" w:cs="ＭＳ 明朝" w:hint="eastAsia"/>
                <w:spacing w:val="6"/>
                <w:kern w:val="0"/>
                <w:szCs w:val="21"/>
              </w:rPr>
              <w:t xml:space="preserve">　</w:t>
            </w:r>
            <w:r w:rsidRPr="00D63FFB">
              <w:rPr>
                <w:rFonts w:ascii="ＭＳ 明朝" w:eastAsia="ＭＳ 明朝" w:hAnsi="ＭＳ 明朝" w:hint="eastAsia"/>
                <w:spacing w:val="6"/>
                <w:kern w:val="0"/>
                <w:szCs w:val="21"/>
              </w:rPr>
              <w:t>株式会社沖潮開発</w:t>
            </w:r>
            <w:r w:rsidR="00971AB3" w:rsidRPr="00D63FFB">
              <w:rPr>
                <w:rFonts w:ascii="ＭＳ 明朝" w:eastAsia="ＭＳ 明朝" w:hAnsi="ＭＳ 明朝" w:cs="ＭＳ 明朝" w:hint="eastAsia"/>
                <w:spacing w:val="6"/>
                <w:kern w:val="0"/>
                <w:szCs w:val="21"/>
              </w:rPr>
              <w:t xml:space="preserve">       </w:t>
            </w:r>
          </w:p>
          <w:p w14:paraId="34124452" w14:textId="47D8297B" w:rsidR="005B0EB3" w:rsidRPr="00D63FFB" w:rsidRDefault="005B0EB3" w:rsidP="005B0EB3">
            <w:pPr>
              <w:wordWrap w:val="0"/>
              <w:spacing w:line="260" w:lineRule="exact"/>
              <w:ind w:leftChars="2" w:left="4"/>
              <w:jc w:val="right"/>
              <w:rPr>
                <w:rFonts w:ascii="ＭＳ 明朝" w:eastAsia="ＭＳ 明朝" w:hAnsi="ＭＳ 明朝"/>
                <w:spacing w:val="6"/>
                <w:kern w:val="0"/>
                <w:szCs w:val="21"/>
              </w:rPr>
            </w:pPr>
            <w:r w:rsidRPr="00D63FFB">
              <w:rPr>
                <w:rFonts w:ascii="ＭＳ 明朝" w:eastAsia="ＭＳ 明朝" w:hAnsi="ＭＳ 明朝" w:hint="eastAsia"/>
                <w:spacing w:val="6"/>
                <w:kern w:val="0"/>
                <w:szCs w:val="21"/>
              </w:rPr>
              <w:t>（ふりがな</w:t>
            </w:r>
            <w:r w:rsidR="00E72BAF" w:rsidRPr="00D63FFB">
              <w:rPr>
                <w:rFonts w:ascii="ＭＳ 明朝" w:eastAsia="ＭＳ 明朝" w:hAnsi="ＭＳ 明朝" w:hint="eastAsia"/>
                <w:spacing w:val="6"/>
                <w:kern w:val="0"/>
                <w:szCs w:val="21"/>
              </w:rPr>
              <w:t>）おきしおよしのり</w:t>
            </w:r>
            <w:r w:rsidRPr="00D63FFB">
              <w:rPr>
                <w:rFonts w:ascii="ＭＳ 明朝" w:eastAsia="ＭＳ 明朝" w:hAnsi="ＭＳ 明朝" w:hint="eastAsia"/>
                <w:spacing w:val="6"/>
                <w:kern w:val="0"/>
                <w:szCs w:val="21"/>
              </w:rPr>
              <w:t xml:space="preserve">        </w:t>
            </w:r>
          </w:p>
          <w:p w14:paraId="3BD3CFD6" w14:textId="47009F61" w:rsidR="005B0EB3" w:rsidRPr="00D63FFB"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D63FFB">
              <w:rPr>
                <w:rFonts w:ascii="ＭＳ 明朝" w:eastAsia="ＭＳ 明朝" w:hAnsi="ＭＳ 明朝" w:cs="ＭＳ 明朝" w:hint="eastAsia"/>
                <w:spacing w:val="6"/>
                <w:kern w:val="0"/>
                <w:szCs w:val="21"/>
              </w:rPr>
              <w:t>（法人の場合）代表者の氏名</w:t>
            </w:r>
            <w:r w:rsidR="00E72BAF" w:rsidRPr="00D63FFB">
              <w:rPr>
                <w:rFonts w:ascii="ＭＳ 明朝" w:eastAsia="ＭＳ 明朝" w:hAnsi="ＭＳ 明朝" w:hint="eastAsia"/>
                <w:spacing w:val="6"/>
                <w:kern w:val="0"/>
                <w:szCs w:val="21"/>
              </w:rPr>
              <w:t>代表取締役沖潮吉績</w:t>
            </w:r>
            <w:r w:rsidRPr="00D63FFB">
              <w:rPr>
                <w:rFonts w:ascii="ＭＳ 明朝" w:eastAsia="ＭＳ 明朝" w:hAnsi="ＭＳ 明朝" w:cs="ＭＳ 明朝" w:hint="eastAsia"/>
                <w:spacing w:val="6"/>
                <w:kern w:val="0"/>
                <w:szCs w:val="21"/>
              </w:rPr>
              <w:t xml:space="preserve">  </w:t>
            </w:r>
          </w:p>
          <w:p w14:paraId="064686B7" w14:textId="5E096CB2" w:rsidR="00971AB3" w:rsidRPr="00D63FFB" w:rsidRDefault="00971AB3">
            <w:pPr>
              <w:spacing w:afterLines="50" w:after="120" w:line="260" w:lineRule="exact"/>
              <w:ind w:firstLineChars="51" w:firstLine="707"/>
              <w:rPr>
                <w:rFonts w:ascii="ＭＳ 明朝" w:eastAsia="ＭＳ 明朝" w:hAnsi="ＭＳ 明朝" w:cs="ＭＳ 明朝"/>
                <w:spacing w:val="6"/>
                <w:kern w:val="0"/>
                <w:szCs w:val="21"/>
                <w:lang w:eastAsia="zh-TW"/>
              </w:rPr>
            </w:pPr>
            <w:r w:rsidRPr="00D63FFB">
              <w:rPr>
                <w:rFonts w:ascii="ＭＳ 明朝" w:eastAsia="ＭＳ 明朝" w:hAnsi="ＭＳ 明朝" w:cs="ＭＳ 明朝" w:hint="eastAsia"/>
                <w:spacing w:val="588"/>
                <w:kern w:val="0"/>
                <w:szCs w:val="21"/>
                <w:fitText w:val="1596" w:id="-1130515968"/>
                <w:lang w:eastAsia="zh-TW"/>
              </w:rPr>
              <w:t>住</w:t>
            </w:r>
            <w:r w:rsidRPr="00D63FFB">
              <w:rPr>
                <w:rFonts w:ascii="ＭＳ 明朝" w:eastAsia="ＭＳ 明朝" w:hAnsi="ＭＳ 明朝" w:cs="ＭＳ 明朝" w:hint="eastAsia"/>
                <w:spacing w:val="0"/>
                <w:kern w:val="0"/>
                <w:szCs w:val="21"/>
                <w:fitText w:val="1596" w:id="-1130515968"/>
                <w:lang w:eastAsia="zh-TW"/>
              </w:rPr>
              <w:t>所</w:t>
            </w:r>
            <w:r w:rsidRPr="00D63FFB">
              <w:rPr>
                <w:rFonts w:ascii="ＭＳ 明朝" w:eastAsia="ＭＳ 明朝" w:hAnsi="ＭＳ 明朝" w:cs="ＭＳ 明朝" w:hint="eastAsia"/>
                <w:spacing w:val="6"/>
                <w:kern w:val="0"/>
                <w:szCs w:val="21"/>
                <w:lang w:eastAsia="zh-TW"/>
              </w:rPr>
              <w:t xml:space="preserve">　〒</w:t>
            </w:r>
            <w:r w:rsidR="00E72BAF" w:rsidRPr="00D63FFB">
              <w:rPr>
                <w:rFonts w:ascii="ＭＳ 明朝" w:eastAsia="ＭＳ 明朝" w:hAnsi="ＭＳ 明朝" w:hint="eastAsia"/>
                <w:spacing w:val="6"/>
                <w:kern w:val="0"/>
                <w:szCs w:val="21"/>
                <w:lang w:eastAsia="zh-TW"/>
              </w:rPr>
              <w:t>606-0005</w:t>
            </w:r>
          </w:p>
          <w:p w14:paraId="5AAAC0FE" w14:textId="35325E5E" w:rsidR="00971AB3" w:rsidRPr="00D63FFB" w:rsidRDefault="00E72BAF">
            <w:pPr>
              <w:spacing w:afterLines="50" w:after="120" w:line="260" w:lineRule="exact"/>
              <w:ind w:leftChars="1261" w:left="2699"/>
              <w:rPr>
                <w:rFonts w:ascii="ＭＳ 明朝" w:eastAsia="ＭＳ 明朝" w:hAnsi="ＭＳ 明朝"/>
                <w:spacing w:val="14"/>
                <w:kern w:val="0"/>
                <w:szCs w:val="21"/>
                <w:lang w:eastAsia="zh-TW"/>
              </w:rPr>
            </w:pPr>
            <w:r w:rsidRPr="00D63FFB">
              <w:rPr>
                <w:rFonts w:ascii="ＭＳ 明朝" w:eastAsia="ＭＳ 明朝" w:hAnsi="ＭＳ 明朝" w:hint="eastAsia"/>
                <w:spacing w:val="6"/>
                <w:kern w:val="0"/>
                <w:szCs w:val="21"/>
                <w:lang w:eastAsia="zh-TW"/>
              </w:rPr>
              <w:t>京都市左京区岩倉南池田町77</w:t>
            </w:r>
          </w:p>
          <w:p w14:paraId="63BAB80C" w14:textId="2B72EF88" w:rsidR="00971AB3" w:rsidRPr="00D63FFB" w:rsidRDefault="00971AB3">
            <w:pPr>
              <w:spacing w:afterLines="100" w:after="240" w:line="260" w:lineRule="exact"/>
              <w:ind w:leftChars="2204" w:left="4717"/>
              <w:rPr>
                <w:rFonts w:ascii="ＭＳ 明朝" w:eastAsia="ＭＳ 明朝" w:hAnsi="ＭＳ 明朝"/>
                <w:spacing w:val="14"/>
                <w:kern w:val="0"/>
                <w:szCs w:val="21"/>
              </w:rPr>
            </w:pPr>
            <w:r w:rsidRPr="00D63FFB">
              <w:rPr>
                <w:rFonts w:ascii="ＭＳ 明朝" w:eastAsia="ＭＳ 明朝" w:hAnsi="ＭＳ 明朝" w:cs="ＭＳ 明朝" w:hint="eastAsia"/>
                <w:kern w:val="0"/>
                <w:szCs w:val="21"/>
              </w:rPr>
              <w:t>法人番号</w:t>
            </w:r>
            <w:r w:rsidRPr="00D63FFB">
              <w:rPr>
                <w:rFonts w:ascii="ＭＳ 明朝" w:eastAsia="ＭＳ 明朝" w:hAnsi="ＭＳ 明朝" w:cs="ＭＳ 明朝" w:hint="eastAsia"/>
                <w:spacing w:val="6"/>
                <w:kern w:val="0"/>
                <w:szCs w:val="21"/>
              </w:rPr>
              <w:t xml:space="preserve">　</w:t>
            </w:r>
            <w:r w:rsidR="00E72BAF" w:rsidRPr="00D63FFB">
              <w:rPr>
                <w:rFonts w:ascii="ＭＳ 明朝" w:eastAsia="ＭＳ 明朝" w:hAnsi="ＭＳ 明朝" w:hint="eastAsia"/>
                <w:spacing w:val="6"/>
                <w:kern w:val="0"/>
                <w:szCs w:val="21"/>
              </w:rPr>
              <w:t>6130001006102</w:t>
            </w:r>
          </w:p>
          <w:p w14:paraId="6F68B498" w14:textId="553ED5F1" w:rsidR="00971AB3" w:rsidRPr="00D63FFB" w:rsidRDefault="00000000">
            <w:pPr>
              <w:spacing w:line="260" w:lineRule="exact"/>
              <w:rPr>
                <w:rFonts w:ascii="ＭＳ 明朝" w:eastAsia="ＭＳ 明朝" w:hAnsi="ＭＳ 明朝" w:cs="ＭＳ 明朝"/>
                <w:spacing w:val="6"/>
                <w:kern w:val="0"/>
                <w:szCs w:val="21"/>
              </w:rPr>
            </w:pPr>
            <w:r>
              <w:rPr>
                <w:rFonts w:ascii="ＭＳ Ｐゴシック" w:eastAsia="ＭＳ Ｐゴシック" w:hAnsi="ＭＳ Ｐゴシック" w:cs="ＭＳ Ｐゴシック"/>
                <w:kern w:val="0"/>
                <w:sz w:val="24"/>
              </w:rPr>
              <w:pict w14:anchorId="30E7F279">
                <v:oval id="_x0000_s2050" style="position:absolute;left:0;text-align:left;margin-left:73.4pt;margin-top:11.6pt;width:54.75pt;height:17.25pt;z-index:1" filled="f">
                  <v:textbox inset="5.85pt,.7pt,5.85pt,.7pt"/>
                </v:oval>
              </w:pict>
            </w:r>
            <w:r w:rsidR="00971AB3" w:rsidRPr="00D63FFB">
              <w:rPr>
                <w:rFonts w:ascii="ＭＳ 明朝" w:eastAsia="ＭＳ 明朝" w:hAnsi="ＭＳ 明朝" w:cs="ＭＳ 明朝" w:hint="eastAsia"/>
                <w:spacing w:val="6"/>
                <w:kern w:val="0"/>
                <w:szCs w:val="21"/>
              </w:rPr>
              <w:t xml:space="preserve">　情報処理の促進に関する法律第３１条</w:t>
            </w:r>
            <w:r w:rsidR="00EC0E6E" w:rsidRPr="00D63FFB">
              <w:rPr>
                <w:rFonts w:ascii="ＭＳ 明朝" w:eastAsia="ＭＳ 明朝" w:hAnsi="ＭＳ 明朝" w:cs="ＭＳ 明朝" w:hint="eastAsia"/>
                <w:spacing w:val="6"/>
                <w:kern w:val="0"/>
                <w:szCs w:val="21"/>
              </w:rPr>
              <w:t>に基づき、情報処理の促進に関する</w:t>
            </w:r>
            <w:r w:rsidR="00AE64DB" w:rsidRPr="00D63FFB">
              <w:rPr>
                <w:rFonts w:ascii="ＭＳ 明朝" w:eastAsia="ＭＳ 明朝" w:hAnsi="ＭＳ 明朝" w:cs="ＭＳ 明朝" w:hint="eastAsia"/>
                <w:spacing w:val="6"/>
                <w:kern w:val="0"/>
                <w:szCs w:val="21"/>
              </w:rPr>
              <w:t>法律</w:t>
            </w:r>
            <w:r w:rsidR="00EC0E6E" w:rsidRPr="00D63FFB">
              <w:rPr>
                <w:rFonts w:ascii="ＭＳ 明朝" w:eastAsia="ＭＳ 明朝" w:hAnsi="ＭＳ 明朝" w:cs="ＭＳ 明朝" w:hint="eastAsia"/>
                <w:spacing w:val="6"/>
                <w:kern w:val="0"/>
                <w:szCs w:val="21"/>
              </w:rPr>
              <w:t>施行規則第</w:t>
            </w:r>
            <w:r w:rsidR="005F009C" w:rsidRPr="00D63FFB">
              <w:rPr>
                <w:rFonts w:ascii="ＭＳ 明朝" w:eastAsia="ＭＳ 明朝" w:hAnsi="ＭＳ 明朝" w:cs="ＭＳ 明朝" w:hint="eastAsia"/>
                <w:spacing w:val="6"/>
                <w:kern w:val="0"/>
                <w:szCs w:val="21"/>
              </w:rPr>
              <w:t>４１</w:t>
            </w:r>
            <w:r w:rsidR="00EC0E6E" w:rsidRPr="00D63FFB">
              <w:rPr>
                <w:rFonts w:ascii="ＭＳ 明朝" w:eastAsia="ＭＳ 明朝" w:hAnsi="ＭＳ 明朝" w:cs="ＭＳ 明朝" w:hint="eastAsia"/>
                <w:spacing w:val="6"/>
                <w:kern w:val="0"/>
                <w:szCs w:val="21"/>
              </w:rPr>
              <w:t>条（①第</w:t>
            </w:r>
            <w:r w:rsidR="005F009C" w:rsidRPr="00D63FFB">
              <w:rPr>
                <w:rFonts w:ascii="ＭＳ 明朝" w:eastAsia="ＭＳ 明朝" w:hAnsi="ＭＳ 明朝" w:cs="ＭＳ 明朝" w:hint="eastAsia"/>
                <w:spacing w:val="6"/>
                <w:kern w:val="0"/>
                <w:szCs w:val="21"/>
              </w:rPr>
              <w:t>１</w:t>
            </w:r>
            <w:r w:rsidR="00EC0E6E" w:rsidRPr="00D63FFB">
              <w:rPr>
                <w:rFonts w:ascii="ＭＳ 明朝" w:eastAsia="ＭＳ 明朝" w:hAnsi="ＭＳ 明朝" w:cs="ＭＳ 明朝" w:hint="eastAsia"/>
                <w:spacing w:val="6"/>
                <w:kern w:val="0"/>
                <w:szCs w:val="21"/>
              </w:rPr>
              <w:t>号</w:t>
            </w:r>
            <w:r w:rsidR="00A023AF" w:rsidRPr="00D63FFB">
              <w:rPr>
                <w:rFonts w:ascii="ＭＳ 明朝" w:eastAsia="ＭＳ 明朝" w:hAnsi="ＭＳ 明朝" w:cs="ＭＳ 明朝" w:hint="eastAsia"/>
                <w:spacing w:val="6"/>
                <w:kern w:val="0"/>
                <w:szCs w:val="21"/>
              </w:rPr>
              <w:t>、</w:t>
            </w:r>
            <w:r w:rsidR="00EC0E6E" w:rsidRPr="00D63FFB">
              <w:rPr>
                <w:rFonts w:ascii="ＭＳ 明朝" w:eastAsia="ＭＳ 明朝" w:hAnsi="ＭＳ 明朝" w:cs="ＭＳ 明朝" w:hint="eastAsia"/>
                <w:spacing w:val="6"/>
                <w:kern w:val="0"/>
                <w:szCs w:val="21"/>
              </w:rPr>
              <w:t>②第</w:t>
            </w:r>
            <w:r w:rsidR="005F009C" w:rsidRPr="00D63FFB">
              <w:rPr>
                <w:rFonts w:ascii="ＭＳ 明朝" w:eastAsia="ＭＳ 明朝" w:hAnsi="ＭＳ 明朝" w:cs="ＭＳ 明朝" w:hint="eastAsia"/>
                <w:spacing w:val="6"/>
                <w:kern w:val="0"/>
                <w:szCs w:val="21"/>
              </w:rPr>
              <w:t>２</w:t>
            </w:r>
            <w:r w:rsidR="00EC0E6E" w:rsidRPr="00D63FFB">
              <w:rPr>
                <w:rFonts w:ascii="ＭＳ 明朝" w:eastAsia="ＭＳ 明朝" w:hAnsi="ＭＳ 明朝" w:cs="ＭＳ 明朝" w:hint="eastAsia"/>
                <w:spacing w:val="6"/>
                <w:kern w:val="0"/>
                <w:szCs w:val="21"/>
              </w:rPr>
              <w:t>号）</w:t>
            </w:r>
            <w:r w:rsidR="00CB7142" w:rsidRPr="00D63FFB">
              <w:rPr>
                <w:rFonts w:ascii="ＭＳ 明朝" w:eastAsia="ＭＳ 明朝" w:hAnsi="ＭＳ 明朝" w:cs="ＭＳ 明朝" w:hint="eastAsia"/>
                <w:spacing w:val="6"/>
                <w:kern w:val="0"/>
                <w:szCs w:val="21"/>
              </w:rPr>
              <w:t>に掲げる</w:t>
            </w:r>
            <w:r w:rsidR="00735268" w:rsidRPr="00D63FFB">
              <w:rPr>
                <w:rFonts w:ascii="ＭＳ 明朝" w:eastAsia="ＭＳ 明朝" w:hAnsi="ＭＳ 明朝" w:cs="ＭＳ 明朝" w:hint="eastAsia"/>
                <w:spacing w:val="6"/>
                <w:kern w:val="0"/>
                <w:szCs w:val="21"/>
              </w:rPr>
              <w:t>基準による</w:t>
            </w:r>
            <w:r w:rsidR="00971AB3" w:rsidRPr="00D63FFB">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D63FFB" w:rsidRDefault="00BE15C3">
            <w:pPr>
              <w:spacing w:line="260" w:lineRule="exact"/>
              <w:rPr>
                <w:rFonts w:ascii="ＭＳ 明朝" w:eastAsia="ＭＳ 明朝" w:hAnsi="ＭＳ 明朝" w:cs="ＭＳ 明朝"/>
                <w:spacing w:val="6"/>
                <w:kern w:val="0"/>
                <w:szCs w:val="21"/>
              </w:rPr>
            </w:pPr>
          </w:p>
          <w:p w14:paraId="0D339428" w14:textId="2D3D3FF5" w:rsidR="006F7BA0" w:rsidRPr="00D63FFB"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D63FFB" w:rsidRPr="00D63FFB" w14:paraId="782649DF" w14:textId="77777777" w:rsidTr="0087199F">
        <w:trPr>
          <w:trHeight w:val="424"/>
        </w:trPr>
        <w:tc>
          <w:tcPr>
            <w:tcW w:w="8636" w:type="dxa"/>
            <w:tcBorders>
              <w:bottom w:val="single" w:sz="4" w:space="0" w:color="auto"/>
            </w:tcBorders>
          </w:tcPr>
          <w:p w14:paraId="15127BE2" w14:textId="77777777" w:rsidR="00971AB3" w:rsidRPr="00D63FFB"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D63FFB">
              <w:rPr>
                <w:rFonts w:ascii="ＭＳ 明朝" w:eastAsia="ＭＳ 明朝" w:hAnsi="ＭＳ 明朝" w:cs="ＭＳ 明朝" w:hint="eastAsia"/>
                <w:spacing w:val="6"/>
                <w:kern w:val="0"/>
                <w:szCs w:val="21"/>
              </w:rPr>
              <w:t>記</w:t>
            </w:r>
          </w:p>
          <w:p w14:paraId="01275603" w14:textId="77777777" w:rsidR="00971AB3" w:rsidRPr="00D63FFB"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D63FFB">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D63FFB"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D63FFB"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63FFB">
              <w:rPr>
                <w:rFonts w:ascii="ＭＳ 明朝" w:eastAsia="ＭＳ 明朝" w:hAnsi="ＭＳ 明朝" w:cs="ＭＳ 明朝" w:hint="eastAsia"/>
                <w:spacing w:val="6"/>
                <w:kern w:val="0"/>
                <w:szCs w:val="21"/>
              </w:rPr>
              <w:t xml:space="preserve">　(</w:t>
            </w:r>
            <w:r w:rsidRPr="00D63FFB">
              <w:rPr>
                <w:rFonts w:ascii="ＭＳ 明朝" w:eastAsia="ＭＳ 明朝" w:hAnsi="ＭＳ 明朝" w:cs="ＭＳ 明朝"/>
                <w:spacing w:val="6"/>
                <w:kern w:val="0"/>
                <w:szCs w:val="21"/>
              </w:rPr>
              <w:t>1</w:t>
            </w:r>
            <w:r w:rsidRPr="00D63FFB">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63FFB" w:rsidRPr="00D63FFB" w14:paraId="12159BCB" w14:textId="77777777" w:rsidTr="00C76DE9">
              <w:trPr>
                <w:trHeight w:val="707"/>
              </w:trPr>
              <w:tc>
                <w:tcPr>
                  <w:tcW w:w="2600" w:type="dxa"/>
                  <w:shd w:val="clear" w:color="auto" w:fill="auto"/>
                </w:tcPr>
                <w:p w14:paraId="5FA2C3F2" w14:textId="77777777" w:rsidR="00971AB3" w:rsidRPr="00D63FFB"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63FFB">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0E5669" w14:textId="373AA626" w:rsidR="00971AB3" w:rsidRPr="00D63FFB" w:rsidRDefault="00E72BAF" w:rsidP="006C42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63FFB">
                    <w:rPr>
                      <w:rFonts w:ascii="ＭＳ 明朝" w:eastAsia="ＭＳ 明朝" w:hAnsi="ＭＳ 明朝" w:cs="ＭＳ 明朝" w:hint="eastAsia"/>
                      <w:spacing w:val="6"/>
                      <w:kern w:val="0"/>
                      <w:szCs w:val="21"/>
                    </w:rPr>
                    <w:t>DX推進への取り組み</w:t>
                  </w:r>
                </w:p>
              </w:tc>
            </w:tr>
            <w:tr w:rsidR="00D63FFB" w:rsidRPr="00D63FFB" w14:paraId="109EAE16" w14:textId="77777777" w:rsidTr="00C76DE9">
              <w:trPr>
                <w:trHeight w:val="697"/>
              </w:trPr>
              <w:tc>
                <w:tcPr>
                  <w:tcW w:w="2600" w:type="dxa"/>
                  <w:shd w:val="clear" w:color="auto" w:fill="auto"/>
                </w:tcPr>
                <w:p w14:paraId="62067434" w14:textId="77777777" w:rsidR="00971AB3" w:rsidRPr="00D63FFB"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63FFB">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475B58D4" w:rsidR="00971AB3" w:rsidRPr="00D63FFB" w:rsidRDefault="00E72B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63FFB">
                    <w:rPr>
                      <w:rFonts w:ascii="ＭＳ 明朝" w:eastAsia="ＭＳ 明朝" w:hAnsi="ＭＳ 明朝" w:hint="eastAsia"/>
                      <w:spacing w:val="6"/>
                      <w:kern w:val="0"/>
                      <w:szCs w:val="21"/>
                    </w:rPr>
                    <w:t>2024</w:t>
                  </w:r>
                  <w:r w:rsidR="00971AB3" w:rsidRPr="00D63FFB">
                    <w:rPr>
                      <w:rFonts w:ascii="ＭＳ 明朝" w:eastAsia="ＭＳ 明朝" w:hAnsi="ＭＳ 明朝" w:cs="ＭＳ 明朝" w:hint="eastAsia"/>
                      <w:spacing w:val="6"/>
                      <w:kern w:val="0"/>
                      <w:szCs w:val="21"/>
                    </w:rPr>
                    <w:t xml:space="preserve">　年　</w:t>
                  </w:r>
                  <w:r w:rsidR="00F50BDC">
                    <w:rPr>
                      <w:rFonts w:ascii="ＭＳ 明朝" w:eastAsia="ＭＳ 明朝" w:hAnsi="ＭＳ 明朝" w:hint="eastAsia"/>
                      <w:spacing w:val="6"/>
                      <w:kern w:val="0"/>
                      <w:szCs w:val="21"/>
                    </w:rPr>
                    <w:t>12</w:t>
                  </w:r>
                  <w:r w:rsidR="00971AB3" w:rsidRPr="00D63FFB">
                    <w:rPr>
                      <w:rFonts w:ascii="ＭＳ 明朝" w:eastAsia="ＭＳ 明朝" w:hAnsi="ＭＳ 明朝" w:cs="ＭＳ 明朝" w:hint="eastAsia"/>
                      <w:spacing w:val="6"/>
                      <w:kern w:val="0"/>
                      <w:szCs w:val="21"/>
                    </w:rPr>
                    <w:t xml:space="preserve">　月</w:t>
                  </w:r>
                  <w:r w:rsidR="00F50BDC">
                    <w:rPr>
                      <w:rFonts w:ascii="ＭＳ 明朝" w:eastAsia="ＭＳ 明朝" w:hAnsi="ＭＳ 明朝" w:cs="ＭＳ 明朝" w:hint="eastAsia"/>
                      <w:spacing w:val="6"/>
                      <w:kern w:val="0"/>
                      <w:szCs w:val="21"/>
                    </w:rPr>
                    <w:t xml:space="preserve">　10</w:t>
                  </w:r>
                  <w:r w:rsidR="00971AB3" w:rsidRPr="00D63FFB">
                    <w:rPr>
                      <w:rFonts w:ascii="ＭＳ 明朝" w:eastAsia="ＭＳ 明朝" w:hAnsi="ＭＳ 明朝" w:cs="ＭＳ 明朝" w:hint="eastAsia"/>
                      <w:spacing w:val="6"/>
                      <w:kern w:val="0"/>
                      <w:szCs w:val="21"/>
                    </w:rPr>
                    <w:t xml:space="preserve">　日</w:t>
                  </w:r>
                </w:p>
                <w:p w14:paraId="4E00D2AA" w14:textId="77777777" w:rsidR="00971AB3" w:rsidRPr="00D63FFB"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63FFB" w:rsidRPr="00D63FFB" w14:paraId="0D149CCA" w14:textId="77777777" w:rsidTr="00C76DE9">
              <w:trPr>
                <w:trHeight w:val="707"/>
              </w:trPr>
              <w:tc>
                <w:tcPr>
                  <w:tcW w:w="2600" w:type="dxa"/>
                  <w:shd w:val="clear" w:color="auto" w:fill="auto"/>
                </w:tcPr>
                <w:p w14:paraId="32892BCE" w14:textId="77777777" w:rsidR="00971AB3" w:rsidRPr="00D63FFB"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63FFB">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F73AE9C" w14:textId="77777777" w:rsidR="00971AB3" w:rsidRPr="00D63FFB" w:rsidRDefault="00E72B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63FFB">
                    <w:rPr>
                      <w:rFonts w:ascii="ＭＳ 明朝" w:eastAsia="ＭＳ 明朝" w:hAnsi="ＭＳ 明朝" w:cs="ＭＳ 明朝" w:hint="eastAsia"/>
                      <w:spacing w:val="6"/>
                      <w:kern w:val="0"/>
                      <w:szCs w:val="21"/>
                    </w:rPr>
                    <w:t>当社ホームページ＞会社案内＞DX推進への取り組み＞冒頭部分及び「1.DXに関する基本方針」</w:t>
                  </w:r>
                </w:p>
                <w:p w14:paraId="7B15C432" w14:textId="666BFF75" w:rsidR="00581C7A" w:rsidRPr="00581C7A" w:rsidRDefault="00822E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Pr>
                        <w:rStyle w:val="af6"/>
                        <w:rFonts w:ascii="Aptos" w:hAnsi="Aptos"/>
                        <w:sz w:val="22"/>
                        <w:szCs w:val="22"/>
                      </w:rPr>
                      <w:t>https://www.okishio.co.jp/company/dx-promotion/</w:t>
                    </w:r>
                  </w:hyperlink>
                </w:p>
              </w:tc>
            </w:tr>
            <w:tr w:rsidR="00D63FFB" w:rsidRPr="00D63FFB" w14:paraId="7B1D851C" w14:textId="77777777" w:rsidTr="00C76DE9">
              <w:trPr>
                <w:trHeight w:val="697"/>
              </w:trPr>
              <w:tc>
                <w:tcPr>
                  <w:tcW w:w="2600" w:type="dxa"/>
                  <w:shd w:val="clear" w:color="auto" w:fill="auto"/>
                </w:tcPr>
                <w:p w14:paraId="6ACFB724" w14:textId="77777777" w:rsidR="00971AB3" w:rsidRPr="00D63FFB"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63FFB">
                    <w:rPr>
                      <w:rFonts w:ascii="ＭＳ 明朝" w:eastAsia="ＭＳ 明朝" w:hAnsi="ＭＳ 明朝" w:cs="ＭＳ 明朝" w:hint="eastAsia"/>
                      <w:spacing w:val="6"/>
                      <w:kern w:val="0"/>
                      <w:szCs w:val="21"/>
                    </w:rPr>
                    <w:t>記載内容抜粋</w:t>
                  </w:r>
                </w:p>
              </w:tc>
              <w:tc>
                <w:tcPr>
                  <w:tcW w:w="5890" w:type="dxa"/>
                  <w:shd w:val="clear" w:color="auto" w:fill="auto"/>
                </w:tcPr>
                <w:p w14:paraId="21D75896" w14:textId="77777777" w:rsidR="00E72BAF" w:rsidRPr="00D63FFB" w:rsidRDefault="00E72BAF" w:rsidP="00E72BAF">
                  <w:pPr>
                    <w:spacing w:line="240" w:lineRule="exact"/>
                  </w:pPr>
                  <w:r w:rsidRPr="00D63FFB">
                    <w:rPr>
                      <w:rFonts w:hint="eastAsia"/>
                    </w:rPr>
                    <w:t>解体工事においても「DX」は重要な意味を持ち始めています。</w:t>
                  </w:r>
                </w:p>
                <w:p w14:paraId="5D6E3FAB" w14:textId="77777777" w:rsidR="00E72BAF" w:rsidRPr="00D63FFB" w:rsidRDefault="00E72BAF" w:rsidP="00E72BAF">
                  <w:pPr>
                    <w:spacing w:line="240" w:lineRule="exact"/>
                  </w:pPr>
                  <w:r w:rsidRPr="00D63FFB">
                    <w:rPr>
                      <w:rFonts w:hint="eastAsia"/>
                    </w:rPr>
                    <w:t>遠隔操作技術の流通、自動運転の登場、人口減少といった社会背景は、解体工事を行う当社にも影響は及び、一人ひとりの創意工夫がより重要になっていることを実感しております。</w:t>
                  </w:r>
                </w:p>
                <w:p w14:paraId="698D6068" w14:textId="77777777" w:rsidR="00E72BAF" w:rsidRPr="00D63FFB" w:rsidRDefault="00E72BAF" w:rsidP="00E72BAF">
                  <w:pPr>
                    <w:spacing w:line="240" w:lineRule="exact"/>
                  </w:pPr>
                </w:p>
                <w:p w14:paraId="6FB85516" w14:textId="77777777" w:rsidR="00E72BAF" w:rsidRPr="00D63FFB" w:rsidRDefault="00E72BAF" w:rsidP="00E72BAF">
                  <w:pPr>
                    <w:spacing w:line="240" w:lineRule="exact"/>
                  </w:pPr>
                  <w:r w:rsidRPr="00D63FFB">
                    <w:rPr>
                      <w:rFonts w:hint="eastAsia"/>
                    </w:rPr>
                    <w:t>DX、すなわち、デジタルトランスフォーメーションの考え方は、解体工事の品質を大事にしている当社においても、より持続的な価値を今の時代に形づくるために、非常に大切な考え方となっています。当社ではこれらの背景や考え方を中心にして、DX推進の取り組みを行ってまいります。</w:t>
                  </w:r>
                </w:p>
                <w:p w14:paraId="07CDC062" w14:textId="77777777" w:rsidR="00E72BAF" w:rsidRPr="00D63FFB" w:rsidRDefault="00E72BAF" w:rsidP="00E72BAF">
                  <w:pPr>
                    <w:spacing w:line="240" w:lineRule="exact"/>
                  </w:pPr>
                </w:p>
                <w:p w14:paraId="7B5A1C55" w14:textId="77777777" w:rsidR="00E72BAF" w:rsidRPr="00D63FFB" w:rsidRDefault="00E72BAF" w:rsidP="00E72BAF">
                  <w:pPr>
                    <w:spacing w:line="240" w:lineRule="exact"/>
                  </w:pPr>
                  <w:r w:rsidRPr="00D63FFB">
                    <w:rPr>
                      <w:rFonts w:hint="eastAsia"/>
                    </w:rPr>
                    <w:t>１．DXに関する基本方針</w:t>
                  </w:r>
                </w:p>
                <w:p w14:paraId="4AFDD394" w14:textId="77777777" w:rsidR="00E72BAF" w:rsidRPr="00D63FFB" w:rsidRDefault="00E72BAF" w:rsidP="00E72BAF">
                  <w:pPr>
                    <w:spacing w:line="240" w:lineRule="exact"/>
                  </w:pPr>
                  <w:r w:rsidRPr="00D63FFB">
                    <w:rPr>
                      <w:rFonts w:hint="eastAsia"/>
                    </w:rPr>
                    <w:t>「新しい技術を取り入れることが、お客様への信頼につながる」</w:t>
                  </w:r>
                </w:p>
                <w:p w14:paraId="06AAA16C" w14:textId="77777777" w:rsidR="00E72BAF" w:rsidRPr="00D63FFB" w:rsidRDefault="00E72BAF" w:rsidP="00E72BAF">
                  <w:pPr>
                    <w:spacing w:line="240" w:lineRule="exact"/>
                  </w:pPr>
                  <w:r w:rsidRPr="00D63FFB">
                    <w:rPr>
                      <w:rFonts w:hint="eastAsia"/>
                    </w:rPr>
                    <w:t>これは決してただ新しい技術を取り入れればよいということではなく、的確に、かつ、効果的に新たな技術を取り入れることが【より安全な工事の提供】【更なる精度での業務遂行】【人の技術の向上と洗練】につながるという考えです。</w:t>
                  </w:r>
                </w:p>
                <w:p w14:paraId="5AFF58BE" w14:textId="77777777" w:rsidR="00E72BAF" w:rsidRPr="00D63FFB" w:rsidRDefault="00E72BAF" w:rsidP="00E72BAF">
                  <w:pPr>
                    <w:spacing w:line="240" w:lineRule="exact"/>
                  </w:pPr>
                </w:p>
                <w:p w14:paraId="66D45714" w14:textId="0A53E628" w:rsidR="00971AB3" w:rsidRPr="00D63FFB" w:rsidRDefault="00E72BAF" w:rsidP="006C42E0">
                  <w:pPr>
                    <w:spacing w:line="240" w:lineRule="exact"/>
                  </w:pPr>
                  <w:r w:rsidRPr="00D63FFB">
                    <w:rPr>
                      <w:rFonts w:hint="eastAsia"/>
                    </w:rPr>
                    <w:lastRenderedPageBreak/>
                    <w:t>これらの方針に基づいて、体制・意識・スキルの面で社員一人ひとりの成長を促すことを、中長期的な経営課題として位置づけます。そして当社が「専門知識と経験の豊富な技術者集団」であり続け、解体工事の価値を創出し続ける将来を目指します。</w:t>
                  </w:r>
                </w:p>
              </w:tc>
            </w:tr>
            <w:tr w:rsidR="00D63FFB" w:rsidRPr="00D63FFB" w14:paraId="64DC5864" w14:textId="77777777" w:rsidTr="00C76DE9">
              <w:trPr>
                <w:trHeight w:val="707"/>
              </w:trPr>
              <w:tc>
                <w:tcPr>
                  <w:tcW w:w="2600" w:type="dxa"/>
                  <w:shd w:val="clear" w:color="auto" w:fill="auto"/>
                </w:tcPr>
                <w:p w14:paraId="36888420" w14:textId="77777777" w:rsidR="00971AB3" w:rsidRPr="00D63FFB"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63FFB">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3A80CB77" w:rsidR="00206574" w:rsidRPr="008506C6" w:rsidRDefault="004E3C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506C6">
                    <w:rPr>
                      <w:rFonts w:hint="eastAsia"/>
                    </w:rPr>
                    <w:t>取締役会にて承認の上、</w:t>
                  </w:r>
                  <w:r w:rsidR="00BE0867" w:rsidRPr="008506C6">
                    <w:rPr>
                      <w:rFonts w:ascii="ＭＳ 明朝" w:eastAsia="ＭＳ 明朝" w:hAnsi="ＭＳ 明朝" w:cs="ＭＳ 明朝" w:hint="eastAsia"/>
                      <w:spacing w:val="6"/>
                      <w:kern w:val="0"/>
                      <w:szCs w:val="21"/>
                    </w:rPr>
                    <w:t>ホームページに公表しています。</w:t>
                  </w:r>
                </w:p>
              </w:tc>
            </w:tr>
          </w:tbl>
          <w:p w14:paraId="7437E9F6" w14:textId="77777777" w:rsidR="00971AB3" w:rsidRPr="00D63FFB"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D63FFB"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63FFB">
              <w:rPr>
                <w:rFonts w:ascii="ＭＳ 明朝" w:eastAsia="ＭＳ 明朝" w:hAnsi="ＭＳ 明朝" w:cs="ＭＳ 明朝" w:hint="eastAsia"/>
                <w:spacing w:val="6"/>
                <w:kern w:val="0"/>
                <w:szCs w:val="21"/>
              </w:rPr>
              <w:t>(</w:t>
            </w:r>
            <w:r w:rsidRPr="00D63FFB">
              <w:rPr>
                <w:rFonts w:ascii="ＭＳ 明朝" w:eastAsia="ＭＳ 明朝" w:hAnsi="ＭＳ 明朝" w:cs="ＭＳ 明朝"/>
                <w:spacing w:val="6"/>
                <w:kern w:val="0"/>
                <w:szCs w:val="21"/>
              </w:rPr>
              <w:t>2</w:t>
            </w:r>
            <w:r w:rsidRPr="00D63FFB">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63FFB" w:rsidRPr="00D63FFB" w14:paraId="6C26AD61" w14:textId="77777777" w:rsidTr="00C76DE9">
              <w:trPr>
                <w:trHeight w:val="707"/>
              </w:trPr>
              <w:tc>
                <w:tcPr>
                  <w:tcW w:w="2600" w:type="dxa"/>
                  <w:shd w:val="clear" w:color="auto" w:fill="auto"/>
                </w:tcPr>
                <w:p w14:paraId="41FBA126" w14:textId="77777777" w:rsidR="00971AB3" w:rsidRPr="00D63FFB"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63FFB">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2157497" w14:textId="6F0213A7" w:rsidR="00971AB3" w:rsidRPr="008506C6" w:rsidRDefault="00826F3E" w:rsidP="008A49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506C6">
                    <w:rPr>
                      <w:rFonts w:ascii="ＭＳ 明朝" w:eastAsia="ＭＳ 明朝" w:hAnsi="ＭＳ 明朝" w:cs="ＭＳ 明朝" w:hint="eastAsia"/>
                      <w:spacing w:val="6"/>
                      <w:kern w:val="0"/>
                      <w:szCs w:val="21"/>
                    </w:rPr>
                    <w:t>DX推進への取り組み</w:t>
                  </w:r>
                </w:p>
              </w:tc>
            </w:tr>
            <w:tr w:rsidR="00D63FFB" w:rsidRPr="00D63FFB" w14:paraId="44A7341F" w14:textId="77777777" w:rsidTr="00C76DE9">
              <w:trPr>
                <w:trHeight w:val="697"/>
              </w:trPr>
              <w:tc>
                <w:tcPr>
                  <w:tcW w:w="2600" w:type="dxa"/>
                  <w:shd w:val="clear" w:color="auto" w:fill="auto"/>
                </w:tcPr>
                <w:p w14:paraId="22D64AFD" w14:textId="77777777" w:rsidR="00971AB3" w:rsidRPr="00D63FFB"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63FFB">
                    <w:rPr>
                      <w:rFonts w:ascii="ＭＳ 明朝" w:eastAsia="ＭＳ 明朝" w:hAnsi="ＭＳ 明朝" w:cs="ＭＳ 明朝" w:hint="eastAsia"/>
                      <w:spacing w:val="6"/>
                      <w:kern w:val="0"/>
                      <w:szCs w:val="21"/>
                    </w:rPr>
                    <w:t>公表日</w:t>
                  </w:r>
                </w:p>
              </w:tc>
              <w:tc>
                <w:tcPr>
                  <w:tcW w:w="5890" w:type="dxa"/>
                  <w:shd w:val="clear" w:color="auto" w:fill="auto"/>
                </w:tcPr>
                <w:p w14:paraId="1207A35B" w14:textId="69644119" w:rsidR="00971AB3" w:rsidRPr="00D63FFB" w:rsidRDefault="00BE08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63FFB">
                    <w:rPr>
                      <w:rFonts w:ascii="ＭＳ 明朝" w:eastAsia="ＭＳ 明朝" w:hAnsi="ＭＳ 明朝" w:hint="eastAsia"/>
                      <w:spacing w:val="6"/>
                      <w:kern w:val="0"/>
                      <w:szCs w:val="21"/>
                    </w:rPr>
                    <w:t>2024</w:t>
                  </w:r>
                  <w:r w:rsidR="00206574" w:rsidRPr="00D63FFB">
                    <w:rPr>
                      <w:rFonts w:ascii="ＭＳ 明朝" w:eastAsia="ＭＳ 明朝" w:hAnsi="ＭＳ 明朝" w:cs="ＭＳ 明朝" w:hint="eastAsia"/>
                      <w:spacing w:val="6"/>
                      <w:kern w:val="0"/>
                      <w:szCs w:val="21"/>
                    </w:rPr>
                    <w:t xml:space="preserve">　年　</w:t>
                  </w:r>
                  <w:r w:rsidRPr="00D63FFB">
                    <w:rPr>
                      <w:rFonts w:ascii="ＭＳ 明朝" w:eastAsia="ＭＳ 明朝" w:hAnsi="ＭＳ 明朝" w:hint="eastAsia"/>
                      <w:spacing w:val="6"/>
                      <w:kern w:val="0"/>
                      <w:szCs w:val="21"/>
                    </w:rPr>
                    <w:t>1</w:t>
                  </w:r>
                  <w:r w:rsidR="00F50BDC">
                    <w:rPr>
                      <w:rFonts w:ascii="ＭＳ 明朝" w:eastAsia="ＭＳ 明朝" w:hAnsi="ＭＳ 明朝" w:hint="eastAsia"/>
                      <w:spacing w:val="6"/>
                      <w:kern w:val="0"/>
                      <w:szCs w:val="21"/>
                    </w:rPr>
                    <w:t>2</w:t>
                  </w:r>
                  <w:r w:rsidR="00206574" w:rsidRPr="00D63FFB">
                    <w:rPr>
                      <w:rFonts w:ascii="ＭＳ 明朝" w:eastAsia="ＭＳ 明朝" w:hAnsi="ＭＳ 明朝" w:cs="ＭＳ 明朝" w:hint="eastAsia"/>
                      <w:spacing w:val="6"/>
                      <w:kern w:val="0"/>
                      <w:szCs w:val="21"/>
                    </w:rPr>
                    <w:t xml:space="preserve">　月</w:t>
                  </w:r>
                  <w:r w:rsidR="00F50BDC">
                    <w:rPr>
                      <w:rFonts w:ascii="ＭＳ 明朝" w:eastAsia="ＭＳ 明朝" w:hAnsi="ＭＳ 明朝" w:cs="ＭＳ 明朝" w:hint="eastAsia"/>
                      <w:spacing w:val="6"/>
                      <w:kern w:val="0"/>
                      <w:szCs w:val="21"/>
                    </w:rPr>
                    <w:t xml:space="preserve">　10</w:t>
                  </w:r>
                  <w:r w:rsidR="00206574" w:rsidRPr="00D63FFB">
                    <w:rPr>
                      <w:rFonts w:ascii="ＭＳ 明朝" w:eastAsia="ＭＳ 明朝" w:hAnsi="ＭＳ 明朝" w:cs="ＭＳ 明朝" w:hint="eastAsia"/>
                      <w:spacing w:val="6"/>
                      <w:kern w:val="0"/>
                      <w:szCs w:val="21"/>
                    </w:rPr>
                    <w:t xml:space="preserve">　日</w:t>
                  </w:r>
                </w:p>
                <w:p w14:paraId="4A128C8F" w14:textId="77777777" w:rsidR="00971AB3" w:rsidRPr="00D63FFB"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63FFB" w:rsidRPr="00D63FFB" w14:paraId="5F66330D" w14:textId="77777777" w:rsidTr="00C76DE9">
              <w:trPr>
                <w:trHeight w:val="707"/>
              </w:trPr>
              <w:tc>
                <w:tcPr>
                  <w:tcW w:w="2600" w:type="dxa"/>
                  <w:shd w:val="clear" w:color="auto" w:fill="auto"/>
                </w:tcPr>
                <w:p w14:paraId="5D8771DC" w14:textId="77777777" w:rsidR="00971AB3" w:rsidRPr="00D63FFB"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63FFB">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E0DBEEA" w14:textId="77777777" w:rsidR="00BD4D3A" w:rsidRPr="00D63FFB" w:rsidRDefault="00BE0867" w:rsidP="00BD4D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63FFB">
                    <w:rPr>
                      <w:rFonts w:ascii="ＭＳ 明朝" w:eastAsia="ＭＳ 明朝" w:hAnsi="ＭＳ 明朝" w:cs="ＭＳ 明朝" w:hint="eastAsia"/>
                      <w:spacing w:val="6"/>
                      <w:kern w:val="0"/>
                      <w:szCs w:val="21"/>
                    </w:rPr>
                    <w:t>当社ホームページ＞会社案内＞DX推進への取り組み＞　「2.具体的方策」</w:t>
                  </w:r>
                </w:p>
                <w:p w14:paraId="07E10AC1" w14:textId="149A408E" w:rsidR="00581C7A" w:rsidRPr="00581C7A" w:rsidRDefault="00822ED3" w:rsidP="00BD4D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Pr>
                        <w:rStyle w:val="af6"/>
                        <w:rFonts w:ascii="Aptos" w:hAnsi="Aptos"/>
                        <w:sz w:val="22"/>
                        <w:szCs w:val="22"/>
                      </w:rPr>
                      <w:t>https://www.okishio.co.jp/company/dx-promotion/</w:t>
                    </w:r>
                  </w:hyperlink>
                </w:p>
              </w:tc>
            </w:tr>
            <w:tr w:rsidR="00D63FFB" w:rsidRPr="00D63FFB" w14:paraId="47B34643" w14:textId="77777777" w:rsidTr="00C76DE9">
              <w:trPr>
                <w:trHeight w:val="353"/>
              </w:trPr>
              <w:tc>
                <w:tcPr>
                  <w:tcW w:w="2600" w:type="dxa"/>
                  <w:shd w:val="clear" w:color="auto" w:fill="auto"/>
                </w:tcPr>
                <w:p w14:paraId="6EC1689D" w14:textId="77777777" w:rsidR="00971AB3" w:rsidRPr="008506C6"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506C6">
                    <w:rPr>
                      <w:rFonts w:ascii="ＭＳ 明朝" w:eastAsia="ＭＳ 明朝" w:hAnsi="ＭＳ 明朝" w:cs="ＭＳ 明朝" w:hint="eastAsia"/>
                      <w:spacing w:val="6"/>
                      <w:kern w:val="0"/>
                      <w:szCs w:val="21"/>
                    </w:rPr>
                    <w:t>記載内容抜粋</w:t>
                  </w:r>
                </w:p>
              </w:tc>
              <w:tc>
                <w:tcPr>
                  <w:tcW w:w="5890" w:type="dxa"/>
                  <w:shd w:val="clear" w:color="auto" w:fill="auto"/>
                </w:tcPr>
                <w:p w14:paraId="6EEF2360" w14:textId="77777777" w:rsidR="00826F3E" w:rsidRPr="008506C6" w:rsidRDefault="00826F3E" w:rsidP="00826F3E">
                  <w:pPr>
                    <w:spacing w:line="240" w:lineRule="exact"/>
                  </w:pPr>
                  <w:r w:rsidRPr="008506C6">
                    <w:rPr>
                      <w:rFonts w:hint="eastAsia"/>
                    </w:rPr>
                    <w:t>当社ではDX推進の実現のために《体制の整備》《DXマインドの醸成》《技術的な実践》を具体的方策の軸として取り組みます。</w:t>
                  </w:r>
                </w:p>
                <w:p w14:paraId="261B9187" w14:textId="77777777" w:rsidR="00E72298" w:rsidRPr="008506C6" w:rsidRDefault="00826F3E" w:rsidP="00826F3E">
                  <w:pPr>
                    <w:spacing w:line="240" w:lineRule="exact"/>
                  </w:pPr>
                  <w:r w:rsidRPr="008506C6">
                    <w:rPr>
                      <w:rFonts w:hint="eastAsia"/>
                    </w:rPr>
                    <w:t>これは、社員一人ひとりこそが解体工事の価値を創出する主体であると認識し、その主体性を発揮するためにこそ、DX推進、引いては最新技術やデータ活用について具体的に取り組む必要があると考えるためです。</w:t>
                  </w:r>
                </w:p>
                <w:p w14:paraId="52757CF0" w14:textId="77777777" w:rsidR="00826F3E" w:rsidRPr="008506C6" w:rsidRDefault="00826F3E" w:rsidP="00F50BDC">
                  <w:pPr>
                    <w:spacing w:line="240" w:lineRule="exact"/>
                  </w:pPr>
                </w:p>
                <w:p w14:paraId="20FB2828" w14:textId="77777777" w:rsidR="00F50BDC" w:rsidRPr="008506C6" w:rsidRDefault="00F50BDC" w:rsidP="00F50BDC">
                  <w:pPr>
                    <w:spacing w:line="240" w:lineRule="exact"/>
                  </w:pPr>
                  <w:r w:rsidRPr="008506C6">
                    <w:rPr>
                      <w:rFonts w:hint="eastAsia"/>
                    </w:rPr>
                    <w:t>特にデータ活用については、3つの軸のいずれにおいても重要な役割を果たします。</w:t>
                  </w:r>
                </w:p>
                <w:p w14:paraId="5E404159" w14:textId="77777777" w:rsidR="00F50BDC" w:rsidRPr="008506C6" w:rsidRDefault="00F50BDC" w:rsidP="00F50BDC">
                  <w:pPr>
                    <w:spacing w:line="240" w:lineRule="exact"/>
                  </w:pPr>
                  <w:r w:rsidRPr="008506C6">
                    <w:rPr>
                      <w:rFonts w:hint="eastAsia"/>
                    </w:rPr>
                    <w:t>3軸の内容にも含まれる書類のデータ共有・スケジュール共有・図面や距離データの遠隔活用などは、社員一人ひとりの動きの可視化・オープン化を促進し、社員一人ひとりに横断的な視点をもたらします。</w:t>
                  </w:r>
                </w:p>
                <w:p w14:paraId="3A0AB44A" w14:textId="391021AB" w:rsidR="00826F3E" w:rsidRPr="008506C6" w:rsidRDefault="00F50BDC" w:rsidP="00F50BDC">
                  <w:pPr>
                    <w:spacing w:line="240" w:lineRule="exact"/>
                  </w:pPr>
                  <w:r w:rsidRPr="008506C6">
                    <w:rPr>
                      <w:rFonts w:hint="eastAsia"/>
                    </w:rPr>
                    <w:t>また、データ活用は社員一人ひとりの動きに留まらず、付随して当社全体の動きにもつながっていきます。業務のノウハウのデータ集約が図られることで、そのデータを一元的に分析し、より効率的かつ継承可能な形での解体工事事業の展開も視野に入れることができます。加えて、図面や距離といったデータは、AIによるスピード感や安全に配慮した予測モデル構築への活用といった将来的な広がりにもつながります。このように、下記の3軸の内容とデータ活用の下支えによって、より一層「安全」「信頼」「環境」に寄り添った解体工事につながると考えています。</w:t>
                  </w:r>
                </w:p>
              </w:tc>
            </w:tr>
            <w:tr w:rsidR="00D63FFB" w:rsidRPr="00D63FFB" w14:paraId="1D308A85" w14:textId="77777777" w:rsidTr="00C76DE9">
              <w:trPr>
                <w:trHeight w:val="697"/>
              </w:trPr>
              <w:tc>
                <w:tcPr>
                  <w:tcW w:w="2600" w:type="dxa"/>
                  <w:shd w:val="clear" w:color="auto" w:fill="auto"/>
                </w:tcPr>
                <w:p w14:paraId="439B47D7" w14:textId="77777777" w:rsidR="00782F23" w:rsidRPr="008506C6" w:rsidRDefault="00782F23" w:rsidP="00782F2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506C6">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2AD26564" w:rsidR="00782F23" w:rsidRPr="008506C6" w:rsidRDefault="004E3C0C" w:rsidP="00BD4B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506C6">
                    <w:rPr>
                      <w:rFonts w:hint="eastAsia"/>
                    </w:rPr>
                    <w:t>取締役会にて承認の上、</w:t>
                  </w:r>
                  <w:r w:rsidRPr="008506C6">
                    <w:rPr>
                      <w:rFonts w:ascii="ＭＳ 明朝" w:eastAsia="ＭＳ 明朝" w:hAnsi="ＭＳ 明朝" w:cs="ＭＳ 明朝" w:hint="eastAsia"/>
                      <w:spacing w:val="6"/>
                      <w:kern w:val="0"/>
                      <w:szCs w:val="21"/>
                    </w:rPr>
                    <w:t>ホームページに公表しています。</w:t>
                  </w:r>
                </w:p>
              </w:tc>
            </w:tr>
          </w:tbl>
          <w:p w14:paraId="6A3ECF54" w14:textId="77777777" w:rsidR="00971AB3" w:rsidRPr="00D63FFB"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2759AE39" w:rsidR="00971AB3" w:rsidRPr="00D63FFB" w:rsidRDefault="00971AB3" w:rsidP="00782F23">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63FFB">
              <w:rPr>
                <w:rFonts w:ascii="ＭＳ 明朝" w:eastAsia="ＭＳ 明朝" w:hAnsi="ＭＳ 明朝" w:cs="ＭＳ 明朝" w:hint="eastAsia"/>
                <w:spacing w:val="6"/>
                <w:kern w:val="0"/>
                <w:szCs w:val="21"/>
              </w:rPr>
              <w:t xml:space="preserve">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63FFB" w:rsidRPr="00D63FFB" w14:paraId="7DC44B45" w14:textId="77777777" w:rsidTr="00C76DE9">
              <w:trPr>
                <w:trHeight w:val="707"/>
              </w:trPr>
              <w:tc>
                <w:tcPr>
                  <w:tcW w:w="2600" w:type="dxa"/>
                  <w:shd w:val="clear" w:color="auto" w:fill="auto"/>
                </w:tcPr>
                <w:p w14:paraId="7979D96B" w14:textId="77777777" w:rsidR="00971AB3" w:rsidRPr="00D63FFB"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63FFB">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5D9C70D" w14:textId="6CB49C62" w:rsidR="00BE0867" w:rsidRPr="00D63FFB" w:rsidRDefault="00BE0867" w:rsidP="00BE08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63FFB">
                    <w:rPr>
                      <w:rFonts w:ascii="ＭＳ 明朝" w:eastAsia="ＭＳ 明朝" w:hAnsi="ＭＳ 明朝" w:cs="ＭＳ 明朝" w:hint="eastAsia"/>
                      <w:spacing w:val="6"/>
                      <w:kern w:val="0"/>
                      <w:szCs w:val="21"/>
                    </w:rPr>
                    <w:t>当社ホームページ＞会社案内＞DX推進への取り組み＞　「2.具体的方策</w:t>
                  </w:r>
                  <w:r w:rsidR="00426395" w:rsidRPr="00D63FFB">
                    <w:rPr>
                      <w:rFonts w:ascii="ＭＳ 明朝" w:eastAsia="ＭＳ 明朝" w:hAnsi="ＭＳ 明朝" w:cs="ＭＳ 明朝" w:hint="eastAsia"/>
                      <w:spacing w:val="6"/>
                      <w:kern w:val="0"/>
                      <w:szCs w:val="21"/>
                    </w:rPr>
                    <w:t>」《体制の整備》及び「3.人材・指標」前半部分</w:t>
                  </w:r>
                </w:p>
                <w:p w14:paraId="01FA6368" w14:textId="3D1646CB" w:rsidR="00581C7A" w:rsidRPr="00581C7A" w:rsidRDefault="00822ED3" w:rsidP="00BE08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Pr>
                        <w:rStyle w:val="af6"/>
                        <w:rFonts w:ascii="Aptos" w:hAnsi="Aptos"/>
                        <w:sz w:val="22"/>
                        <w:szCs w:val="22"/>
                      </w:rPr>
                      <w:t>https://www.okishio.co.jp/company/dx-promotion/</w:t>
                    </w:r>
                  </w:hyperlink>
                </w:p>
              </w:tc>
            </w:tr>
            <w:tr w:rsidR="00D63FFB" w:rsidRPr="00D63FFB" w14:paraId="2976DA21" w14:textId="77777777" w:rsidTr="00C76DE9">
              <w:trPr>
                <w:trHeight w:val="697"/>
              </w:trPr>
              <w:tc>
                <w:tcPr>
                  <w:tcW w:w="2600" w:type="dxa"/>
                  <w:shd w:val="clear" w:color="auto" w:fill="auto"/>
                </w:tcPr>
                <w:p w14:paraId="6E8882A3" w14:textId="77777777" w:rsidR="00971AB3" w:rsidRPr="00D63FFB"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63FFB">
                    <w:rPr>
                      <w:rFonts w:ascii="ＭＳ 明朝" w:eastAsia="ＭＳ 明朝" w:hAnsi="ＭＳ 明朝" w:cs="ＭＳ 明朝" w:hint="eastAsia"/>
                      <w:spacing w:val="6"/>
                      <w:kern w:val="0"/>
                      <w:szCs w:val="21"/>
                    </w:rPr>
                    <w:t>記載内容抜粋</w:t>
                  </w:r>
                </w:p>
              </w:tc>
              <w:tc>
                <w:tcPr>
                  <w:tcW w:w="5890" w:type="dxa"/>
                  <w:shd w:val="clear" w:color="auto" w:fill="auto"/>
                </w:tcPr>
                <w:p w14:paraId="5E988858" w14:textId="77777777" w:rsidR="00A64E7C" w:rsidRPr="00D63FFB" w:rsidRDefault="00A64E7C" w:rsidP="00A64E7C">
                  <w:pPr>
                    <w:spacing w:line="240" w:lineRule="exact"/>
                  </w:pPr>
                  <w:r w:rsidRPr="00D63FFB">
                    <w:rPr>
                      <w:rFonts w:hint="eastAsia"/>
                    </w:rPr>
                    <w:t>《体制の整備》</w:t>
                  </w:r>
                </w:p>
                <w:p w14:paraId="1CB38870" w14:textId="77777777" w:rsidR="00A64E7C" w:rsidRPr="00D63FFB" w:rsidRDefault="00A64E7C" w:rsidP="00A64E7C">
                  <w:pPr>
                    <w:spacing w:line="240" w:lineRule="exact"/>
                  </w:pPr>
                  <w:r w:rsidRPr="00D63FFB">
                    <w:rPr>
                      <w:rFonts w:hint="eastAsia"/>
                    </w:rPr>
                    <w:t>DX推進チームを設置し、部門を超えた連携を主導できる役割を持つことを目指します。特に、推進担当者を中心とした課題のボトムアップ体制により、経営層を含む全メンバーが新たな技術や学ぶべきことを発見し続けられる仕組</w:t>
                  </w:r>
                  <w:r w:rsidRPr="00D63FFB">
                    <w:rPr>
                      <w:rFonts w:hint="eastAsia"/>
                    </w:rPr>
                    <w:lastRenderedPageBreak/>
                    <w:t>みをつくってまいります。</w:t>
                  </w:r>
                </w:p>
                <w:p w14:paraId="2E85FCD1" w14:textId="77777777" w:rsidR="00A64E7C" w:rsidRPr="00D63FFB" w:rsidRDefault="00A64E7C" w:rsidP="00A64E7C">
                  <w:pPr>
                    <w:spacing w:line="240" w:lineRule="exact"/>
                  </w:pPr>
                </w:p>
                <w:p w14:paraId="6540A661" w14:textId="77777777" w:rsidR="00A64E7C" w:rsidRPr="00D63FFB" w:rsidRDefault="00A64E7C" w:rsidP="00A64E7C">
                  <w:pPr>
                    <w:spacing w:line="240" w:lineRule="exact"/>
                  </w:pPr>
                  <w:r w:rsidRPr="00D63FFB">
                    <w:rPr>
                      <w:rFonts w:hint="eastAsia"/>
                    </w:rPr>
                    <w:t>当社では、解体工事はクリエイティブな作業と考え、現在も担当者がそれぞれ一定の自由な裁量の下、新たなツールの導入・提案について積極的な取り組みを行っています。今後はこの取り組みに加えて、部門ごとの動きに留まらないように、チーム設置といった形で体制を整え、さらに、工事に関する書類やスケジュールの共有などから社内データ活用の一歩に取り組めるようツール導入検討を進め、円滑な連携体制を促進してまいります。</w:t>
                  </w:r>
                </w:p>
                <w:p w14:paraId="5BDBDADF" w14:textId="77777777" w:rsidR="00A64E7C" w:rsidRDefault="00A64E7C" w:rsidP="00A64E7C">
                  <w:pPr>
                    <w:spacing w:line="240" w:lineRule="exact"/>
                  </w:pPr>
                </w:p>
                <w:p w14:paraId="15A2EAB1" w14:textId="69BDFDE2" w:rsidR="000E4539" w:rsidRPr="00D63FFB" w:rsidRDefault="000E4539" w:rsidP="00A64E7C">
                  <w:pPr>
                    <w:spacing w:line="240" w:lineRule="exact"/>
                  </w:pPr>
                  <w:r>
                    <w:rPr>
                      <w:rFonts w:hint="eastAsia"/>
                    </w:rPr>
                    <w:t>「３．人材・指標」</w:t>
                  </w:r>
                </w:p>
                <w:p w14:paraId="35B3B6A8" w14:textId="77777777" w:rsidR="00A64E7C" w:rsidRPr="00D63FFB" w:rsidRDefault="00A64E7C" w:rsidP="00A64E7C">
                  <w:pPr>
                    <w:spacing w:line="240" w:lineRule="exact"/>
                  </w:pPr>
                  <w:r w:rsidRPr="00D63FFB">
                    <w:rPr>
                      <w:rFonts w:hint="eastAsia"/>
                    </w:rPr>
                    <w:t>解体工事が人の手で行うものであるように、DX推進においても当社が大切に考える「人」の手により取り組みは進んでいくと考えています。そのために、DXの観点にも立ちながら広く人材育成・人材採用に取り組むことが非常に大切だと考えています。</w:t>
                  </w:r>
                </w:p>
                <w:p w14:paraId="4A73173C" w14:textId="77777777" w:rsidR="00A64E7C" w:rsidRPr="00D63FFB" w:rsidRDefault="00A64E7C" w:rsidP="00A64E7C">
                  <w:pPr>
                    <w:spacing w:line="240" w:lineRule="exact"/>
                  </w:pPr>
                  <w:r w:rsidRPr="00D63FFB">
                    <w:rPr>
                      <w:rFonts w:hint="eastAsia"/>
                    </w:rPr>
                    <w:t>育成においては、一人ひとりの創意工夫を大事にする観点から、画一的な形式に限らず、たとえば、現場でのアイディアに合った見本市や展示会への定期的な調査も兼ねた参加機会を設けることで具体的な成長を促したり、実際に導入するツールに関する全社的な説明会に加えてお互いに使い方を教え合う時間や仕組みを設けたり、実践的でスピード感のある成長機会を充実させるように取り組みます。</w:t>
                  </w:r>
                </w:p>
                <w:p w14:paraId="13E09312" w14:textId="38C1B625" w:rsidR="006D7DEF" w:rsidRPr="00D63FFB" w:rsidRDefault="00A64E7C" w:rsidP="00A64E7C">
                  <w:pPr>
                    <w:spacing w:line="240" w:lineRule="exact"/>
                  </w:pPr>
                  <w:r w:rsidRPr="00D63FFB">
                    <w:rPr>
                      <w:rFonts w:hint="eastAsia"/>
                    </w:rPr>
                    <w:t>一方、採用においては、現在も活用しているSNSについて採用面での活用も進め、DX推進の実践紹介などから解体工事における新しいイメージを具体的に広げていくことで、デジタルに対して前向きな考えを持つ人材を確保していく動きを進めてまいります。</w:t>
                  </w:r>
                </w:p>
              </w:tc>
            </w:tr>
          </w:tbl>
          <w:p w14:paraId="4F9AED7E" w14:textId="77777777" w:rsidR="00971AB3" w:rsidRPr="00D63FFB"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D63FFB"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63FFB">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63FFB" w:rsidRPr="00D63FFB" w14:paraId="1543A8AB" w14:textId="77777777" w:rsidTr="00C76DE9">
              <w:trPr>
                <w:trHeight w:val="707"/>
              </w:trPr>
              <w:tc>
                <w:tcPr>
                  <w:tcW w:w="2600" w:type="dxa"/>
                  <w:shd w:val="clear" w:color="auto" w:fill="auto"/>
                </w:tcPr>
                <w:p w14:paraId="61213029" w14:textId="77777777" w:rsidR="00971AB3" w:rsidRPr="00D63FFB"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63FFB">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0EE654B" w14:textId="6B991B77" w:rsidR="00A64E7C" w:rsidRPr="00D63FFB" w:rsidRDefault="00A64E7C" w:rsidP="00A64E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63FFB">
                    <w:rPr>
                      <w:rFonts w:ascii="ＭＳ 明朝" w:eastAsia="ＭＳ 明朝" w:hAnsi="ＭＳ 明朝" w:cs="ＭＳ 明朝" w:hint="eastAsia"/>
                      <w:spacing w:val="6"/>
                      <w:kern w:val="0"/>
                      <w:szCs w:val="21"/>
                    </w:rPr>
                    <w:t>当社ホームページ＞会社案内＞DX推進への取り組み＞　「2.具体的方策」《</w:t>
                  </w:r>
                  <w:r w:rsidR="00F46E83" w:rsidRPr="00D63FFB">
                    <w:rPr>
                      <w:rFonts w:ascii="ＭＳ 明朝" w:eastAsia="ＭＳ 明朝" w:hAnsi="ＭＳ 明朝" w:cs="ＭＳ 明朝" w:hint="eastAsia"/>
                      <w:spacing w:val="6"/>
                      <w:kern w:val="0"/>
                      <w:szCs w:val="21"/>
                    </w:rPr>
                    <w:t>DXマインド醸成</w:t>
                  </w:r>
                  <w:r w:rsidRPr="00D63FFB">
                    <w:rPr>
                      <w:rFonts w:ascii="ＭＳ 明朝" w:eastAsia="ＭＳ 明朝" w:hAnsi="ＭＳ 明朝" w:cs="ＭＳ 明朝" w:hint="eastAsia"/>
                      <w:spacing w:val="6"/>
                      <w:kern w:val="0"/>
                      <w:szCs w:val="21"/>
                    </w:rPr>
                    <w:t>》及び</w:t>
                  </w:r>
                  <w:r w:rsidR="00F46E83" w:rsidRPr="00D63FFB">
                    <w:rPr>
                      <w:rFonts w:ascii="ＭＳ 明朝" w:eastAsia="ＭＳ 明朝" w:hAnsi="ＭＳ 明朝" w:cs="ＭＳ 明朝" w:hint="eastAsia"/>
                      <w:spacing w:val="6"/>
                      <w:kern w:val="0"/>
                      <w:szCs w:val="21"/>
                    </w:rPr>
                    <w:t>《技術的な実践》</w:t>
                  </w:r>
                </w:p>
                <w:p w14:paraId="59866E55" w14:textId="6464C1A7" w:rsidR="00581C7A" w:rsidRPr="00581C7A" w:rsidRDefault="00822ED3" w:rsidP="00A64E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4" w:history="1">
                    <w:r>
                      <w:rPr>
                        <w:rStyle w:val="af6"/>
                        <w:rFonts w:ascii="Aptos" w:hAnsi="Aptos"/>
                        <w:sz w:val="22"/>
                        <w:szCs w:val="22"/>
                      </w:rPr>
                      <w:t>https://www.okishio.co.jp/company/dx-promotion/</w:t>
                    </w:r>
                  </w:hyperlink>
                </w:p>
              </w:tc>
            </w:tr>
            <w:tr w:rsidR="00D63FFB" w:rsidRPr="00D63FFB" w14:paraId="0572058E" w14:textId="77777777" w:rsidTr="00C76DE9">
              <w:trPr>
                <w:trHeight w:val="697"/>
              </w:trPr>
              <w:tc>
                <w:tcPr>
                  <w:tcW w:w="2600" w:type="dxa"/>
                  <w:shd w:val="clear" w:color="auto" w:fill="auto"/>
                </w:tcPr>
                <w:p w14:paraId="5FAA7047" w14:textId="77777777" w:rsidR="00971AB3" w:rsidRPr="00D63FFB"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63FFB">
                    <w:rPr>
                      <w:rFonts w:ascii="ＭＳ 明朝" w:eastAsia="ＭＳ 明朝" w:hAnsi="ＭＳ 明朝" w:cs="ＭＳ 明朝" w:hint="eastAsia"/>
                      <w:spacing w:val="6"/>
                      <w:kern w:val="0"/>
                      <w:szCs w:val="21"/>
                    </w:rPr>
                    <w:t>記載内容抜粋</w:t>
                  </w:r>
                </w:p>
              </w:tc>
              <w:tc>
                <w:tcPr>
                  <w:tcW w:w="5890" w:type="dxa"/>
                  <w:shd w:val="clear" w:color="auto" w:fill="auto"/>
                </w:tcPr>
                <w:p w14:paraId="5CE3BF7D" w14:textId="77777777" w:rsidR="00F46E83" w:rsidRPr="00D63FFB" w:rsidRDefault="00F46E83" w:rsidP="00F46E83">
                  <w:pPr>
                    <w:spacing w:line="240" w:lineRule="exact"/>
                  </w:pPr>
                  <w:r w:rsidRPr="00D63FFB">
                    <w:rPr>
                      <w:rFonts w:hint="eastAsia"/>
                    </w:rPr>
                    <w:t>《DXマインドの醸成》</w:t>
                  </w:r>
                </w:p>
                <w:p w14:paraId="28360C1B" w14:textId="77777777" w:rsidR="00F46E83" w:rsidRPr="00D63FFB" w:rsidRDefault="00F46E83" w:rsidP="00F46E83">
                  <w:pPr>
                    <w:spacing w:line="240" w:lineRule="exact"/>
                  </w:pPr>
                  <w:r w:rsidRPr="00D63FFB">
                    <w:rPr>
                      <w:rFonts w:hint="eastAsia"/>
                    </w:rPr>
                    <w:t>社員一人ひとりの意欲的な挑戦に対し、積極的に承認を後押しする風土が当社の特長の一つでもあります。元よりオープンな社員のマインドを土台として、DX推進に際して取り残される人がいないように、一人ひとりが主体的に情報収集・業務時短・精度向上に取り組めるよう意識変化を促してまいります。</w:t>
                  </w:r>
                </w:p>
                <w:p w14:paraId="3C7B3EA7" w14:textId="77777777" w:rsidR="00F46E83" w:rsidRPr="00D63FFB" w:rsidRDefault="00F46E83" w:rsidP="00F46E83">
                  <w:pPr>
                    <w:spacing w:line="240" w:lineRule="exact"/>
                  </w:pPr>
                </w:p>
                <w:p w14:paraId="5F1F5426" w14:textId="77777777" w:rsidR="00F46E83" w:rsidRPr="00D63FFB" w:rsidRDefault="00F46E83" w:rsidP="00F46E83">
                  <w:pPr>
                    <w:spacing w:line="240" w:lineRule="exact"/>
                  </w:pPr>
                  <w:r w:rsidRPr="00D63FFB">
                    <w:rPr>
                      <w:rFonts w:hint="eastAsia"/>
                    </w:rPr>
                    <w:t>特に、すでに実用開始している新たな経理システムの活用や、現場部門と管理部門での情報共有ツールの活用などの成功事例、また、建設キャリアアップシステムや電子マニフェストへの早期段階での対応、生成AIを活用した調査やファクトチェックに関する取り組みなど、社内の現時点でのDXに関する前向きな事例や動きについて全社的に認識をより広めながら、一人ひとりの意識の向上、および、解体工事業界のイメージアップに貢献し続けます。</w:t>
                  </w:r>
                </w:p>
                <w:p w14:paraId="4FEC1A95" w14:textId="77777777" w:rsidR="00F46E83" w:rsidRPr="00D63FFB" w:rsidRDefault="00F46E83" w:rsidP="00F46E83">
                  <w:pPr>
                    <w:spacing w:line="240" w:lineRule="exact"/>
                  </w:pPr>
                </w:p>
                <w:p w14:paraId="2FC4ABBC" w14:textId="77777777" w:rsidR="00F46E83" w:rsidRPr="00D63FFB" w:rsidRDefault="00F46E83" w:rsidP="00F46E83">
                  <w:pPr>
                    <w:spacing w:line="240" w:lineRule="exact"/>
                  </w:pPr>
                  <w:r w:rsidRPr="00D63FFB">
                    <w:rPr>
                      <w:rFonts w:hint="eastAsia"/>
                    </w:rPr>
                    <w:t>《技術的な実践》</w:t>
                  </w:r>
                </w:p>
                <w:p w14:paraId="26FD0A77" w14:textId="77777777" w:rsidR="00F46E83" w:rsidRPr="00D63FFB" w:rsidRDefault="00F46E83" w:rsidP="00F46E83">
                  <w:pPr>
                    <w:spacing w:line="240" w:lineRule="exact"/>
                  </w:pPr>
                  <w:r w:rsidRPr="00D63FFB">
                    <w:rPr>
                      <w:rFonts w:hint="eastAsia"/>
                    </w:rPr>
                    <w:t>「アイディアをスキルに」を合言葉に、思いつきで終わらせずに、実際の業務に落とし込んでいく姿勢を一人ひとりが大事にできるよう支えてまいります。新たな技術を取り入れた挑戦をするには環境整備も重要となるため、ソフト・ハードの両面から検討を進めてまいります。</w:t>
                  </w:r>
                </w:p>
                <w:p w14:paraId="54872F6D" w14:textId="77777777" w:rsidR="00F46E83" w:rsidRPr="00D63FFB" w:rsidRDefault="00F46E83" w:rsidP="00F46E83">
                  <w:pPr>
                    <w:spacing w:line="240" w:lineRule="exact"/>
                  </w:pPr>
                  <w:r w:rsidRPr="00D63FFB">
                    <w:rPr>
                      <w:rFonts w:hint="eastAsia"/>
                    </w:rPr>
                    <w:t>DXに関する最新技術の実践へアイディアをつなげるにあ</w:t>
                  </w:r>
                  <w:r w:rsidRPr="00D63FFB">
                    <w:rPr>
                      <w:rFonts w:hint="eastAsia"/>
                    </w:rPr>
                    <w:lastRenderedPageBreak/>
                    <w:t>たっては、実務に対して効果的かつ達成感に訴求できるものが非常に重要だと考えます。たとえば誰が現場に行っても見積り対応ができるように目指すなど、あるいは、図面や距離のデータ活用を遠隔で行えるように目指すなど、各業務の属人化されている部分を段階的に減らしていけるように全社的な連携の下、実践の仕組みを整備します。</w:t>
                  </w:r>
                </w:p>
                <w:p w14:paraId="704796D3" w14:textId="4FB151B0" w:rsidR="00E33D87" w:rsidRPr="000E4539" w:rsidRDefault="00F46E83" w:rsidP="006956E3">
                  <w:pPr>
                    <w:spacing w:line="240" w:lineRule="exact"/>
                  </w:pPr>
                  <w:r w:rsidRPr="00D63FFB">
                    <w:rPr>
                      <w:rFonts w:hint="eastAsia"/>
                    </w:rPr>
                    <w:t>そのなかでも課題発見・情報収集といった仕組みから、新たなツール導入についての説明機会を経営層から現場担当者へ積極的に設けるなど、ボトムアップとトップダウンの双方向でDXの実践を図ってまいります。</w:t>
                  </w:r>
                </w:p>
              </w:tc>
            </w:tr>
          </w:tbl>
          <w:p w14:paraId="024BD774" w14:textId="77777777" w:rsidR="00971AB3" w:rsidRPr="00D63FFB"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D63FFB"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63FFB">
              <w:rPr>
                <w:rFonts w:ascii="ＭＳ 明朝" w:eastAsia="ＭＳ 明朝" w:hAnsi="ＭＳ 明朝" w:cs="ＭＳ 明朝"/>
                <w:spacing w:val="6"/>
                <w:kern w:val="0"/>
                <w:szCs w:val="21"/>
              </w:rPr>
              <w:t xml:space="preserve">(3) </w:t>
            </w:r>
            <w:r w:rsidRPr="00D63FFB">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63FFB" w:rsidRPr="00D63FFB" w14:paraId="256C562E" w14:textId="77777777" w:rsidTr="00C76DE9">
              <w:trPr>
                <w:trHeight w:val="707"/>
              </w:trPr>
              <w:tc>
                <w:tcPr>
                  <w:tcW w:w="2600" w:type="dxa"/>
                  <w:shd w:val="clear" w:color="auto" w:fill="auto"/>
                </w:tcPr>
                <w:p w14:paraId="22BE74D2" w14:textId="77777777" w:rsidR="00971AB3" w:rsidRPr="00D63FFB"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63FFB">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23541A91" w:rsidR="00971AB3" w:rsidRPr="008506C6" w:rsidRDefault="00F50BDC" w:rsidP="004332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506C6">
                    <w:rPr>
                      <w:rFonts w:ascii="ＭＳ 明朝" w:eastAsia="ＭＳ 明朝" w:hAnsi="ＭＳ 明朝" w:cs="ＭＳ 明朝" w:hint="eastAsia"/>
                      <w:spacing w:val="6"/>
                      <w:kern w:val="0"/>
                      <w:szCs w:val="21"/>
                    </w:rPr>
                    <w:t>DX推進への取り組み</w:t>
                  </w:r>
                </w:p>
              </w:tc>
            </w:tr>
            <w:tr w:rsidR="00D63FFB" w:rsidRPr="00D63FFB" w14:paraId="23EC4F1D" w14:textId="77777777" w:rsidTr="00C76DE9">
              <w:trPr>
                <w:trHeight w:val="697"/>
              </w:trPr>
              <w:tc>
                <w:tcPr>
                  <w:tcW w:w="2600" w:type="dxa"/>
                  <w:shd w:val="clear" w:color="auto" w:fill="auto"/>
                </w:tcPr>
                <w:p w14:paraId="4832FB5A" w14:textId="77777777" w:rsidR="00971AB3" w:rsidRPr="00D63FFB"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63FFB">
                    <w:rPr>
                      <w:rFonts w:ascii="ＭＳ 明朝" w:eastAsia="ＭＳ 明朝" w:hAnsi="ＭＳ 明朝" w:cs="ＭＳ 明朝" w:hint="eastAsia"/>
                      <w:spacing w:val="6"/>
                      <w:kern w:val="0"/>
                      <w:szCs w:val="21"/>
                    </w:rPr>
                    <w:t>公表日</w:t>
                  </w:r>
                </w:p>
              </w:tc>
              <w:tc>
                <w:tcPr>
                  <w:tcW w:w="5890" w:type="dxa"/>
                  <w:shd w:val="clear" w:color="auto" w:fill="auto"/>
                </w:tcPr>
                <w:p w14:paraId="573244CF" w14:textId="058342DC" w:rsidR="00206574" w:rsidRPr="00D63FFB" w:rsidRDefault="00F46E83" w:rsidP="002065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63FFB">
                    <w:rPr>
                      <w:rFonts w:ascii="ＭＳ 明朝" w:eastAsia="ＭＳ 明朝" w:hAnsi="ＭＳ 明朝" w:hint="eastAsia"/>
                      <w:spacing w:val="6"/>
                      <w:kern w:val="0"/>
                      <w:szCs w:val="21"/>
                    </w:rPr>
                    <w:t>2024</w:t>
                  </w:r>
                  <w:r w:rsidR="00206574" w:rsidRPr="00D63FFB">
                    <w:rPr>
                      <w:rFonts w:ascii="ＭＳ 明朝" w:eastAsia="ＭＳ 明朝" w:hAnsi="ＭＳ 明朝" w:cs="ＭＳ 明朝" w:hint="eastAsia"/>
                      <w:spacing w:val="6"/>
                      <w:kern w:val="0"/>
                      <w:szCs w:val="21"/>
                    </w:rPr>
                    <w:t xml:space="preserve">　年　</w:t>
                  </w:r>
                  <w:r w:rsidRPr="00D63FFB">
                    <w:rPr>
                      <w:rFonts w:ascii="ＭＳ 明朝" w:eastAsia="ＭＳ 明朝" w:hAnsi="ＭＳ 明朝" w:hint="eastAsia"/>
                      <w:spacing w:val="6"/>
                      <w:kern w:val="0"/>
                      <w:szCs w:val="21"/>
                    </w:rPr>
                    <w:t>1</w:t>
                  </w:r>
                  <w:r w:rsidR="00F50BDC">
                    <w:rPr>
                      <w:rFonts w:ascii="ＭＳ 明朝" w:eastAsia="ＭＳ 明朝" w:hAnsi="ＭＳ 明朝" w:hint="eastAsia"/>
                      <w:spacing w:val="6"/>
                      <w:kern w:val="0"/>
                      <w:szCs w:val="21"/>
                    </w:rPr>
                    <w:t>2</w:t>
                  </w:r>
                  <w:r w:rsidR="00206574" w:rsidRPr="00D63FFB">
                    <w:rPr>
                      <w:rFonts w:ascii="ＭＳ 明朝" w:eastAsia="ＭＳ 明朝" w:hAnsi="ＭＳ 明朝" w:cs="ＭＳ 明朝" w:hint="eastAsia"/>
                      <w:spacing w:val="6"/>
                      <w:kern w:val="0"/>
                      <w:szCs w:val="21"/>
                    </w:rPr>
                    <w:t xml:space="preserve">　月</w:t>
                  </w:r>
                  <w:r w:rsidR="00F50BDC">
                    <w:rPr>
                      <w:rFonts w:ascii="ＭＳ 明朝" w:eastAsia="ＭＳ 明朝" w:hAnsi="ＭＳ 明朝" w:cs="ＭＳ 明朝" w:hint="eastAsia"/>
                      <w:spacing w:val="6"/>
                      <w:kern w:val="0"/>
                      <w:szCs w:val="21"/>
                    </w:rPr>
                    <w:t xml:space="preserve">　10</w:t>
                  </w:r>
                  <w:r w:rsidR="00206574" w:rsidRPr="00D63FFB">
                    <w:rPr>
                      <w:rFonts w:ascii="ＭＳ 明朝" w:eastAsia="ＭＳ 明朝" w:hAnsi="ＭＳ 明朝" w:cs="ＭＳ 明朝" w:hint="eastAsia"/>
                      <w:spacing w:val="6"/>
                      <w:kern w:val="0"/>
                      <w:szCs w:val="21"/>
                    </w:rPr>
                    <w:t xml:space="preserve">　日</w:t>
                  </w:r>
                </w:p>
                <w:p w14:paraId="741D5254" w14:textId="77777777" w:rsidR="00971AB3" w:rsidRPr="00D63FFB"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63FFB" w:rsidRPr="00D63FFB" w14:paraId="2C939934" w14:textId="77777777" w:rsidTr="00C76DE9">
              <w:trPr>
                <w:trHeight w:val="707"/>
              </w:trPr>
              <w:tc>
                <w:tcPr>
                  <w:tcW w:w="2600" w:type="dxa"/>
                  <w:shd w:val="clear" w:color="auto" w:fill="auto"/>
                </w:tcPr>
                <w:p w14:paraId="3BA3C2E8" w14:textId="77777777" w:rsidR="00971AB3" w:rsidRPr="00D63FFB"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63FFB">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89633A1" w14:textId="4F087FA9" w:rsidR="00F46E83" w:rsidRPr="00D63FFB" w:rsidRDefault="00F46E83" w:rsidP="00F46E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63FFB">
                    <w:rPr>
                      <w:rFonts w:ascii="ＭＳ 明朝" w:eastAsia="ＭＳ 明朝" w:hAnsi="ＭＳ 明朝" w:cs="ＭＳ 明朝" w:hint="eastAsia"/>
                      <w:spacing w:val="6"/>
                      <w:kern w:val="0"/>
                      <w:szCs w:val="21"/>
                    </w:rPr>
                    <w:t>当社ホームページ＞会社案内＞DX推進への取り組み＞　「3.人材・指標」後半部分</w:t>
                  </w:r>
                </w:p>
                <w:p w14:paraId="05F53F8C" w14:textId="1AB104C6" w:rsidR="00581C7A" w:rsidRPr="00581C7A" w:rsidRDefault="00822ED3" w:rsidP="00F46E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5" w:history="1">
                    <w:r>
                      <w:rPr>
                        <w:rStyle w:val="af6"/>
                        <w:rFonts w:ascii="Aptos" w:hAnsi="Aptos"/>
                        <w:sz w:val="22"/>
                        <w:szCs w:val="22"/>
                      </w:rPr>
                      <w:t>https://www.okishio.co.jp/company/dx-promotion/</w:t>
                    </w:r>
                  </w:hyperlink>
                </w:p>
              </w:tc>
            </w:tr>
            <w:tr w:rsidR="00D63FFB" w:rsidRPr="00D63FFB" w14:paraId="01FFE5A8" w14:textId="77777777" w:rsidTr="00C76DE9">
              <w:trPr>
                <w:trHeight w:val="697"/>
              </w:trPr>
              <w:tc>
                <w:tcPr>
                  <w:tcW w:w="2600" w:type="dxa"/>
                  <w:shd w:val="clear" w:color="auto" w:fill="auto"/>
                </w:tcPr>
                <w:p w14:paraId="35693456" w14:textId="77777777" w:rsidR="00971AB3" w:rsidRPr="00D63FFB"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63FFB">
                    <w:rPr>
                      <w:rFonts w:ascii="ＭＳ 明朝" w:eastAsia="ＭＳ 明朝" w:hAnsi="ＭＳ 明朝" w:cs="ＭＳ 明朝" w:hint="eastAsia"/>
                      <w:spacing w:val="6"/>
                      <w:kern w:val="0"/>
                      <w:szCs w:val="21"/>
                    </w:rPr>
                    <w:t>記載内容抜粋</w:t>
                  </w:r>
                </w:p>
              </w:tc>
              <w:tc>
                <w:tcPr>
                  <w:tcW w:w="5890" w:type="dxa"/>
                  <w:shd w:val="clear" w:color="auto" w:fill="auto"/>
                </w:tcPr>
                <w:p w14:paraId="2AC92792" w14:textId="597641D8" w:rsidR="00971AB3" w:rsidRPr="00826F3E" w:rsidRDefault="00F46E83" w:rsidP="00B62262">
                  <w:pPr>
                    <w:spacing w:line="240" w:lineRule="exact"/>
                  </w:pPr>
                  <w:r w:rsidRPr="00D63FFB">
                    <w:rPr>
                      <w:rFonts w:hint="eastAsia"/>
                    </w:rPr>
                    <w:t>成長について広く適正に評価できるように、定期的な指標の見直しを行います。DX推進においては、新たな技術の出現などにより、一元的な習熟度のみでは測れない箇所も想定されます。そのため、各ツールの習熟度から「人」の成長を見ていくこと、および、当社のDX推進の達成度について「解体工事の見積り精度の向上」「バックオフィス業務の時間軽減」「組織編成による推進体制の整備強化」を見ていくことを指標として優先的に定めつつも、3年程度の周期でこれらの指標も達成度と時流に応じて全社にて見直しながら持続的なDX推進に取り組みます。</w:t>
                  </w:r>
                </w:p>
              </w:tc>
            </w:tr>
          </w:tbl>
          <w:p w14:paraId="511A1ACC" w14:textId="77777777" w:rsidR="00971AB3" w:rsidRPr="00D63FFB"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D63FFB"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63FFB">
              <w:rPr>
                <w:rFonts w:ascii="ＭＳ 明朝" w:eastAsia="ＭＳ 明朝" w:hAnsi="ＭＳ 明朝" w:cs="ＭＳ 明朝" w:hint="eastAsia"/>
                <w:spacing w:val="6"/>
                <w:kern w:val="0"/>
                <w:szCs w:val="21"/>
              </w:rPr>
              <w:t>(</w:t>
            </w:r>
            <w:r w:rsidRPr="00D63FFB">
              <w:rPr>
                <w:rFonts w:ascii="ＭＳ 明朝" w:eastAsia="ＭＳ 明朝" w:hAnsi="ＭＳ 明朝" w:cs="ＭＳ 明朝"/>
                <w:spacing w:val="6"/>
                <w:kern w:val="0"/>
                <w:szCs w:val="21"/>
              </w:rPr>
              <w:t>4</w:t>
            </w:r>
            <w:r w:rsidRPr="00D63FFB">
              <w:rPr>
                <w:rFonts w:ascii="ＭＳ 明朝" w:eastAsia="ＭＳ 明朝" w:hAnsi="ＭＳ 明朝" w:cs="ＭＳ 明朝" w:hint="eastAsia"/>
                <w:spacing w:val="6"/>
                <w:kern w:val="0"/>
                <w:szCs w:val="21"/>
              </w:rPr>
              <w:t>)</w:t>
            </w:r>
            <w:r w:rsidRPr="00D63FFB">
              <w:rPr>
                <w:rFonts w:ascii="ＭＳ 明朝" w:eastAsia="ＭＳ 明朝" w:hAnsi="ＭＳ 明朝" w:cs="ＭＳ 明朝"/>
                <w:spacing w:val="6"/>
                <w:kern w:val="0"/>
                <w:szCs w:val="21"/>
              </w:rPr>
              <w:t xml:space="preserve"> </w:t>
            </w:r>
            <w:r w:rsidRPr="00D63FFB">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63FFB" w:rsidRPr="00D63FFB" w14:paraId="05C23928" w14:textId="77777777" w:rsidTr="00C76DE9">
              <w:trPr>
                <w:trHeight w:val="697"/>
              </w:trPr>
              <w:tc>
                <w:tcPr>
                  <w:tcW w:w="2600" w:type="dxa"/>
                  <w:shd w:val="clear" w:color="auto" w:fill="auto"/>
                </w:tcPr>
                <w:p w14:paraId="4652A764" w14:textId="77777777" w:rsidR="00971AB3" w:rsidRPr="00D63FFB"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63FFB">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2BA1C4EC" w:rsidR="00971AB3" w:rsidRPr="00D63FFB" w:rsidRDefault="00F46E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63FFB">
                    <w:rPr>
                      <w:rFonts w:ascii="ＭＳ 明朝" w:eastAsia="ＭＳ 明朝" w:hAnsi="ＭＳ 明朝" w:hint="eastAsia"/>
                      <w:spacing w:val="6"/>
                      <w:kern w:val="0"/>
                      <w:szCs w:val="21"/>
                    </w:rPr>
                    <w:t>2024</w:t>
                  </w:r>
                  <w:r w:rsidR="00206574" w:rsidRPr="00D63FFB">
                    <w:rPr>
                      <w:rFonts w:ascii="ＭＳ 明朝" w:eastAsia="ＭＳ 明朝" w:hAnsi="ＭＳ 明朝" w:cs="ＭＳ 明朝" w:hint="eastAsia"/>
                      <w:spacing w:val="6"/>
                      <w:kern w:val="0"/>
                      <w:szCs w:val="21"/>
                    </w:rPr>
                    <w:t xml:space="preserve">　年　</w:t>
                  </w:r>
                  <w:r w:rsidRPr="00D63FFB">
                    <w:rPr>
                      <w:rFonts w:ascii="ＭＳ 明朝" w:eastAsia="ＭＳ 明朝" w:hAnsi="ＭＳ 明朝" w:hint="eastAsia"/>
                      <w:spacing w:val="6"/>
                      <w:kern w:val="0"/>
                      <w:szCs w:val="21"/>
                    </w:rPr>
                    <w:t>1</w:t>
                  </w:r>
                  <w:r w:rsidR="00F50BDC">
                    <w:rPr>
                      <w:rFonts w:ascii="ＭＳ 明朝" w:eastAsia="ＭＳ 明朝" w:hAnsi="ＭＳ 明朝" w:hint="eastAsia"/>
                      <w:spacing w:val="6"/>
                      <w:kern w:val="0"/>
                      <w:szCs w:val="21"/>
                    </w:rPr>
                    <w:t>2</w:t>
                  </w:r>
                  <w:r w:rsidR="00206574" w:rsidRPr="00D63FFB">
                    <w:rPr>
                      <w:rFonts w:ascii="ＭＳ 明朝" w:eastAsia="ＭＳ 明朝" w:hAnsi="ＭＳ 明朝" w:cs="ＭＳ 明朝" w:hint="eastAsia"/>
                      <w:spacing w:val="6"/>
                      <w:kern w:val="0"/>
                      <w:szCs w:val="21"/>
                    </w:rPr>
                    <w:t xml:space="preserve">　月　</w:t>
                  </w:r>
                  <w:r w:rsidR="00F50BDC">
                    <w:rPr>
                      <w:rFonts w:ascii="ＭＳ 明朝" w:eastAsia="ＭＳ 明朝" w:hAnsi="ＭＳ 明朝" w:hint="eastAsia"/>
                      <w:spacing w:val="6"/>
                      <w:kern w:val="0"/>
                      <w:szCs w:val="21"/>
                    </w:rPr>
                    <w:t>10</w:t>
                  </w:r>
                  <w:r w:rsidR="00206574" w:rsidRPr="00D63FFB">
                    <w:rPr>
                      <w:rFonts w:ascii="ＭＳ 明朝" w:eastAsia="ＭＳ 明朝" w:hAnsi="ＭＳ 明朝" w:cs="ＭＳ 明朝" w:hint="eastAsia"/>
                      <w:spacing w:val="6"/>
                      <w:kern w:val="0"/>
                      <w:szCs w:val="21"/>
                    </w:rPr>
                    <w:t xml:space="preserve">　日</w:t>
                  </w:r>
                </w:p>
                <w:p w14:paraId="69413604" w14:textId="77777777" w:rsidR="00971AB3" w:rsidRPr="00D63FFB"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63FFB" w:rsidRPr="00D63FFB" w14:paraId="05D92A3D" w14:textId="77777777" w:rsidTr="00782F23">
              <w:trPr>
                <w:trHeight w:val="132"/>
              </w:trPr>
              <w:tc>
                <w:tcPr>
                  <w:tcW w:w="2600" w:type="dxa"/>
                  <w:shd w:val="clear" w:color="auto" w:fill="auto"/>
                </w:tcPr>
                <w:p w14:paraId="0717771F" w14:textId="77777777" w:rsidR="00971AB3" w:rsidRPr="00D63FFB"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63FFB">
                    <w:rPr>
                      <w:rFonts w:ascii="ＭＳ 明朝" w:eastAsia="ＭＳ 明朝" w:hAnsi="ＭＳ 明朝" w:cs="ＭＳ 明朝" w:hint="eastAsia"/>
                      <w:spacing w:val="6"/>
                      <w:kern w:val="0"/>
                      <w:szCs w:val="21"/>
                    </w:rPr>
                    <w:t>発信方法</w:t>
                  </w:r>
                </w:p>
              </w:tc>
              <w:tc>
                <w:tcPr>
                  <w:tcW w:w="5890" w:type="dxa"/>
                  <w:shd w:val="clear" w:color="auto" w:fill="auto"/>
                </w:tcPr>
                <w:p w14:paraId="2FE1D5F0" w14:textId="1CBBDED2" w:rsidR="00581C7A" w:rsidRPr="00581C7A" w:rsidRDefault="00F46E83" w:rsidP="00F46E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63FFB">
                    <w:rPr>
                      <w:rFonts w:ascii="ＭＳ 明朝" w:eastAsia="ＭＳ 明朝" w:hAnsi="ＭＳ 明朝" w:cs="ＭＳ 明朝" w:hint="eastAsia"/>
                      <w:spacing w:val="6"/>
                      <w:kern w:val="0"/>
                      <w:szCs w:val="21"/>
                    </w:rPr>
                    <w:t>当社ホームページ＞会社案内＞DX推進への取り組み＞　「4.DX推進に際する代表メッセージ」</w:t>
                  </w:r>
                  <w:r w:rsidR="00DB26F8" w:rsidRPr="00D63FFB">
                    <w:rPr>
                      <w:rFonts w:ascii="ＭＳ 明朝" w:eastAsia="ＭＳ 明朝" w:hAnsi="ＭＳ 明朝" w:cs="ＭＳ 明朝" w:hint="eastAsia"/>
                      <w:spacing w:val="6"/>
                      <w:kern w:val="0"/>
                      <w:szCs w:val="21"/>
                    </w:rPr>
                    <w:t>にて発信</w:t>
                  </w:r>
                  <w:hyperlink r:id="rId16" w:history="1">
                    <w:r w:rsidR="00822ED3">
                      <w:rPr>
                        <w:rStyle w:val="af6"/>
                        <w:rFonts w:ascii="Aptos" w:hAnsi="Aptos"/>
                        <w:sz w:val="22"/>
                        <w:szCs w:val="22"/>
                      </w:rPr>
                      <w:t>https://www.okishio.co.jp/company/dx-promotion/</w:t>
                    </w:r>
                  </w:hyperlink>
                </w:p>
              </w:tc>
            </w:tr>
            <w:tr w:rsidR="00D63FFB" w:rsidRPr="00D63FFB" w14:paraId="04D258FD" w14:textId="77777777" w:rsidTr="00C76DE9">
              <w:trPr>
                <w:trHeight w:val="697"/>
              </w:trPr>
              <w:tc>
                <w:tcPr>
                  <w:tcW w:w="2600" w:type="dxa"/>
                  <w:shd w:val="clear" w:color="auto" w:fill="auto"/>
                </w:tcPr>
                <w:p w14:paraId="773615A9" w14:textId="77777777" w:rsidR="00971AB3" w:rsidRPr="00D63FFB"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63FFB">
                    <w:rPr>
                      <w:rFonts w:ascii="ＭＳ 明朝" w:eastAsia="ＭＳ 明朝" w:hAnsi="ＭＳ 明朝" w:cs="ＭＳ 明朝" w:hint="eastAsia"/>
                      <w:spacing w:val="6"/>
                      <w:kern w:val="0"/>
                      <w:szCs w:val="21"/>
                    </w:rPr>
                    <w:t>発信内容</w:t>
                  </w:r>
                </w:p>
              </w:tc>
              <w:tc>
                <w:tcPr>
                  <w:tcW w:w="5890" w:type="dxa"/>
                  <w:shd w:val="clear" w:color="auto" w:fill="auto"/>
                </w:tcPr>
                <w:p w14:paraId="6C0D902F" w14:textId="77777777" w:rsidR="00F46E83" w:rsidRPr="00D63FFB" w:rsidRDefault="00F46E83" w:rsidP="00F46E83">
                  <w:pPr>
                    <w:spacing w:line="240" w:lineRule="exact"/>
                  </w:pPr>
                  <w:r w:rsidRPr="00D63FFB">
                    <w:rPr>
                      <w:rFonts w:hint="eastAsia"/>
                    </w:rPr>
                    <w:t>このたびは、株式会社沖潮開発のDX推進の取り組みについてご覧いただき、まことにありがとうございます。代表の沖潮よりごあいさつ申し上げます。</w:t>
                  </w:r>
                </w:p>
                <w:p w14:paraId="5F614638" w14:textId="77777777" w:rsidR="00F46E83" w:rsidRPr="00D63FFB" w:rsidRDefault="00F46E83" w:rsidP="00F46E83">
                  <w:pPr>
                    <w:spacing w:line="240" w:lineRule="exact"/>
                  </w:pPr>
                  <w:r w:rsidRPr="00D63FFB">
                    <w:rPr>
                      <w:rFonts w:hint="eastAsia"/>
                    </w:rPr>
                    <w:t>さて、当社は「危険に慣れるな・汚さに慣れるな！」「皆が営業の顔を持て！」という考え・心がけを大切にしながら、解体工事という、一見すると伝統的な業界において、新しくも質にこだわった解体工事の価値観で、お客さまのニーズに応えていくことを使命としてきました。</w:t>
                  </w:r>
                </w:p>
                <w:p w14:paraId="31CFC8F5" w14:textId="77777777" w:rsidR="00F46E83" w:rsidRPr="00D63FFB" w:rsidRDefault="00F46E83" w:rsidP="00F46E83">
                  <w:pPr>
                    <w:spacing w:line="240" w:lineRule="exact"/>
                  </w:pPr>
                </w:p>
                <w:p w14:paraId="0B5D2717" w14:textId="77777777" w:rsidR="00F46E83" w:rsidRPr="00D63FFB" w:rsidRDefault="00F46E83" w:rsidP="00F46E83">
                  <w:pPr>
                    <w:spacing w:line="240" w:lineRule="exact"/>
                  </w:pPr>
                  <w:r w:rsidRPr="00D63FFB">
                    <w:rPr>
                      <w:rFonts w:hint="eastAsia"/>
                    </w:rPr>
                    <w:t>近年、社会全体がデジタル化の波に乗り、私たちの業界においても、その影響は無視できないものとなってまいりました。建設業界全体で、その取り巻く環境は</w:t>
                  </w:r>
                  <w:r w:rsidRPr="00D63FFB">
                    <w:t>ICT技術の進展、働き方改革、そしてサステナビリティへの意識の高まりなど、目まぐるしく変化しています。</w:t>
                  </w:r>
                </w:p>
                <w:p w14:paraId="0FB146CB" w14:textId="77777777" w:rsidR="00F46E83" w:rsidRPr="00D63FFB" w:rsidRDefault="00F46E83" w:rsidP="00F46E83">
                  <w:pPr>
                    <w:spacing w:line="240" w:lineRule="exact"/>
                  </w:pPr>
                  <w:r w:rsidRPr="00D63FFB">
                    <w:rPr>
                      <w:rFonts w:hint="eastAsia"/>
                    </w:rPr>
                    <w:t>このような状況下において、当社はデジタル変革（</w:t>
                  </w:r>
                  <w:r w:rsidRPr="00D63FFB">
                    <w:t>DX）を経営の最重要課題の一つと</w:t>
                  </w:r>
                  <w:r w:rsidRPr="00D63FFB">
                    <w:rPr>
                      <w:rFonts w:hint="eastAsia"/>
                    </w:rPr>
                    <w:t>して</w:t>
                  </w:r>
                  <w:r w:rsidRPr="00D63FFB">
                    <w:t>位置付け、積極的に取り組んでまいります</w:t>
                  </w:r>
                  <w:r w:rsidRPr="00D63FFB">
                    <w:rPr>
                      <w:rFonts w:hint="eastAsia"/>
                    </w:rPr>
                    <w:t>ことを発信していきたいと考えております。</w:t>
                  </w:r>
                </w:p>
                <w:p w14:paraId="1EF59E62" w14:textId="77777777" w:rsidR="00F46E83" w:rsidRPr="00D63FFB" w:rsidRDefault="00F46E83" w:rsidP="00F46E83">
                  <w:pPr>
                    <w:spacing w:line="240" w:lineRule="exact"/>
                  </w:pPr>
                </w:p>
                <w:p w14:paraId="4FC9D7C3" w14:textId="77777777" w:rsidR="00F46E83" w:rsidRPr="00D63FFB" w:rsidRDefault="00F46E83" w:rsidP="00F46E83">
                  <w:pPr>
                    <w:spacing w:line="240" w:lineRule="exact"/>
                  </w:pPr>
                  <w:r w:rsidRPr="00D63FFB">
                    <w:rPr>
                      <w:rFonts w:hint="eastAsia"/>
                    </w:rPr>
                    <w:t>特に「安全」「信頼」「環境」の観点はDX推進の取り組みに</w:t>
                  </w:r>
                  <w:r w:rsidRPr="00D63FFB">
                    <w:rPr>
                      <w:rFonts w:hint="eastAsia"/>
                    </w:rPr>
                    <w:lastRenderedPageBreak/>
                    <w:t>おいても重要だと考えています。ですが、新しい技術を取り入れるだけでは、それらに直接つながることは少なく、一つひとつの根底には「人」の判断・技術・意識がなによりも大切だと思っています。もちろん、解体工事以外にも通じる重要な考え方ですが、私たちがこれからの続いていく将来に貢献するため、大事な価値観だと考えています。</w:t>
                  </w:r>
                </w:p>
                <w:p w14:paraId="0D673C98" w14:textId="77777777" w:rsidR="00F46E83" w:rsidRPr="00D63FFB" w:rsidRDefault="00F46E83" w:rsidP="00F46E83">
                  <w:pPr>
                    <w:spacing w:line="240" w:lineRule="exact"/>
                  </w:pPr>
                </w:p>
                <w:p w14:paraId="4C8C4426" w14:textId="77777777" w:rsidR="00F46E83" w:rsidRPr="00D63FFB" w:rsidRDefault="00F46E83" w:rsidP="00F46E83">
                  <w:pPr>
                    <w:spacing w:line="240" w:lineRule="exact"/>
                  </w:pPr>
                  <w:r w:rsidRPr="00D63FFB">
                    <w:t>DX推進は、決して一朝一夕に成し遂げられるものではありません。しかし、私たちは</w:t>
                  </w:r>
                  <w:r w:rsidRPr="00D63FFB">
                    <w:rPr>
                      <w:rFonts w:hint="eastAsia"/>
                    </w:rPr>
                    <w:t>温故知新の精神で</w:t>
                  </w:r>
                  <w:r w:rsidRPr="00D63FFB">
                    <w:t>、常に最先端の技術を取り入れながら、</w:t>
                  </w:r>
                  <w:r w:rsidRPr="00D63FFB">
                    <w:rPr>
                      <w:rFonts w:hint="eastAsia"/>
                    </w:rPr>
                    <w:t>仕事に対する心がけ・姿勢を持ち続け、</w:t>
                  </w:r>
                  <w:r w:rsidRPr="00D63FFB">
                    <w:t>持続可能な社会の実現に</w:t>
                  </w:r>
                  <w:r w:rsidRPr="00D63FFB">
                    <w:rPr>
                      <w:rFonts w:hint="eastAsia"/>
                    </w:rPr>
                    <w:t>尽力</w:t>
                  </w:r>
                  <w:r w:rsidRPr="00D63FFB">
                    <w:t>してまいります。</w:t>
                  </w:r>
                </w:p>
                <w:p w14:paraId="3C1F30BC" w14:textId="77777777" w:rsidR="00F46E83" w:rsidRPr="00D63FFB" w:rsidRDefault="00F46E83" w:rsidP="00F46E83">
                  <w:pPr>
                    <w:spacing w:line="240" w:lineRule="exact"/>
                  </w:pPr>
                  <w:r w:rsidRPr="00D63FFB">
                    <w:rPr>
                      <w:rFonts w:hint="eastAsia"/>
                    </w:rPr>
                    <w:t>今後も、お客さま、現場の近隣の皆さま、社員、ご家族の皆さま、そして社会の皆さまに、広く満足・共感していただけるように成長と貢献を続けてまいります。今後とも私たち沖潮開発をよろしくお願いいたします。</w:t>
                  </w:r>
                </w:p>
                <w:p w14:paraId="139D685A" w14:textId="77777777" w:rsidR="00F46E83" w:rsidRPr="00D63FFB" w:rsidRDefault="00F46E83" w:rsidP="00F46E83">
                  <w:pPr>
                    <w:spacing w:line="240" w:lineRule="exact"/>
                  </w:pPr>
                </w:p>
                <w:p w14:paraId="5B4518B9" w14:textId="6097BFE0" w:rsidR="00971AB3" w:rsidRPr="00D63FFB" w:rsidRDefault="00F46E83" w:rsidP="00D657E0">
                  <w:pPr>
                    <w:spacing w:line="240" w:lineRule="exact"/>
                    <w:rPr>
                      <w:lang w:eastAsia="zh-TW"/>
                    </w:rPr>
                  </w:pPr>
                  <w:r w:rsidRPr="00D63FFB">
                    <w:rPr>
                      <w:rFonts w:hint="eastAsia"/>
                      <w:lang w:eastAsia="zh-TW"/>
                    </w:rPr>
                    <w:t>代表取締役　沖潮</w:t>
                  </w:r>
                  <w:r w:rsidRPr="00D63FFB">
                    <w:rPr>
                      <w:lang w:eastAsia="zh-TW"/>
                    </w:rPr>
                    <w:t xml:space="preserve"> 吉績</w:t>
                  </w:r>
                </w:p>
              </w:tc>
            </w:tr>
          </w:tbl>
          <w:p w14:paraId="14AC84FB" w14:textId="77777777" w:rsidR="00971AB3" w:rsidRPr="00D63FFB"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p>
          <w:p w14:paraId="397644F6" w14:textId="77777777" w:rsidR="00971AB3" w:rsidRPr="00D63FFB"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63FFB">
              <w:rPr>
                <w:rFonts w:ascii="ＭＳ 明朝" w:eastAsia="ＭＳ 明朝" w:hAnsi="ＭＳ 明朝" w:cs="ＭＳ 明朝" w:hint="eastAsia"/>
                <w:spacing w:val="6"/>
                <w:kern w:val="0"/>
                <w:szCs w:val="21"/>
                <w:lang w:eastAsia="zh-TW"/>
              </w:rPr>
              <w:t xml:space="preserve">　</w:t>
            </w:r>
            <w:r w:rsidRPr="00D63FFB">
              <w:rPr>
                <w:rFonts w:ascii="ＭＳ 明朝" w:eastAsia="ＭＳ 明朝" w:hAnsi="ＭＳ 明朝" w:cs="ＭＳ 明朝" w:hint="eastAsia"/>
                <w:spacing w:val="6"/>
                <w:kern w:val="0"/>
                <w:szCs w:val="21"/>
              </w:rPr>
              <w:t>(</w:t>
            </w:r>
            <w:r w:rsidRPr="00D63FFB">
              <w:rPr>
                <w:rFonts w:ascii="ＭＳ 明朝" w:eastAsia="ＭＳ 明朝" w:hAnsi="ＭＳ 明朝" w:cs="ＭＳ 明朝"/>
                <w:spacing w:val="6"/>
                <w:kern w:val="0"/>
                <w:szCs w:val="21"/>
              </w:rPr>
              <w:t>5</w:t>
            </w:r>
            <w:r w:rsidRPr="00D63FFB">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63FFB" w:rsidRPr="00D63FFB" w14:paraId="7BA5B925" w14:textId="77777777" w:rsidTr="00C76DE9">
              <w:trPr>
                <w:trHeight w:val="707"/>
              </w:trPr>
              <w:tc>
                <w:tcPr>
                  <w:tcW w:w="2600" w:type="dxa"/>
                  <w:shd w:val="clear" w:color="auto" w:fill="auto"/>
                </w:tcPr>
                <w:p w14:paraId="0940588D" w14:textId="77777777" w:rsidR="00971AB3" w:rsidRPr="00D63FFB"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63FFB">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0FC5E53F" w:rsidR="00971AB3" w:rsidRPr="00D63FFB" w:rsidRDefault="00F46E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sidRPr="00D63FFB">
                    <w:rPr>
                      <w:rFonts w:ascii="ＭＳ 明朝" w:eastAsia="ＭＳ 明朝" w:hAnsi="ＭＳ 明朝" w:cs="ＭＳ 明朝" w:hint="eastAsia"/>
                      <w:spacing w:val="6"/>
                      <w:kern w:val="0"/>
                      <w:szCs w:val="21"/>
                    </w:rPr>
                    <w:t>2024</w:t>
                  </w:r>
                  <w:r w:rsidR="00971AB3" w:rsidRPr="00D63FFB">
                    <w:rPr>
                      <w:rFonts w:ascii="ＭＳ 明朝" w:eastAsia="ＭＳ 明朝" w:hAnsi="ＭＳ 明朝" w:cs="ＭＳ 明朝" w:hint="eastAsia"/>
                      <w:spacing w:val="6"/>
                      <w:kern w:val="0"/>
                      <w:szCs w:val="21"/>
                      <w:lang w:eastAsia="zh-TW"/>
                    </w:rPr>
                    <w:t>年</w:t>
                  </w:r>
                  <w:r w:rsidRPr="00D63FFB">
                    <w:rPr>
                      <w:rFonts w:ascii="ＭＳ 明朝" w:eastAsia="ＭＳ 明朝" w:hAnsi="ＭＳ 明朝" w:cs="ＭＳ 明朝" w:hint="eastAsia"/>
                      <w:spacing w:val="6"/>
                      <w:kern w:val="0"/>
                      <w:szCs w:val="21"/>
                    </w:rPr>
                    <w:t>9</w:t>
                  </w:r>
                  <w:r w:rsidR="00971AB3" w:rsidRPr="00D63FFB">
                    <w:rPr>
                      <w:rFonts w:ascii="ＭＳ 明朝" w:eastAsia="ＭＳ 明朝" w:hAnsi="ＭＳ 明朝" w:cs="ＭＳ 明朝" w:hint="eastAsia"/>
                      <w:spacing w:val="6"/>
                      <w:kern w:val="0"/>
                      <w:szCs w:val="21"/>
                      <w:lang w:eastAsia="zh-TW"/>
                    </w:rPr>
                    <w:t>月頃　～</w:t>
                  </w:r>
                  <w:r w:rsidR="00F50BDC">
                    <w:rPr>
                      <w:rFonts w:ascii="ＭＳ 明朝" w:eastAsia="ＭＳ 明朝" w:hAnsi="ＭＳ 明朝" w:cs="ＭＳ 明朝" w:hint="eastAsia"/>
                      <w:spacing w:val="6"/>
                      <w:kern w:val="0"/>
                      <w:szCs w:val="21"/>
                    </w:rPr>
                    <w:t xml:space="preserve">　</w:t>
                  </w:r>
                  <w:r w:rsidR="00D10FAE" w:rsidRPr="00D63FFB">
                    <w:rPr>
                      <w:rFonts w:ascii="ＭＳ 明朝" w:eastAsia="ＭＳ 明朝" w:hAnsi="ＭＳ 明朝" w:cs="ＭＳ 明朝" w:hint="eastAsia"/>
                      <w:spacing w:val="6"/>
                      <w:kern w:val="0"/>
                      <w:szCs w:val="21"/>
                    </w:rPr>
                    <w:t>2024</w:t>
                  </w:r>
                  <w:r w:rsidR="00971AB3" w:rsidRPr="00D63FFB">
                    <w:rPr>
                      <w:rFonts w:ascii="ＭＳ 明朝" w:eastAsia="ＭＳ 明朝" w:hAnsi="ＭＳ 明朝" w:cs="ＭＳ 明朝" w:hint="eastAsia"/>
                      <w:spacing w:val="6"/>
                      <w:kern w:val="0"/>
                      <w:szCs w:val="21"/>
                      <w:lang w:eastAsia="zh-TW"/>
                    </w:rPr>
                    <w:t>年</w:t>
                  </w:r>
                  <w:r w:rsidR="00D10FAE" w:rsidRPr="00D63FFB">
                    <w:rPr>
                      <w:rFonts w:ascii="ＭＳ 明朝" w:eastAsia="ＭＳ 明朝" w:hAnsi="ＭＳ 明朝" w:cs="ＭＳ 明朝" w:hint="eastAsia"/>
                      <w:spacing w:val="6"/>
                      <w:kern w:val="0"/>
                      <w:szCs w:val="21"/>
                    </w:rPr>
                    <w:t>10</w:t>
                  </w:r>
                  <w:r w:rsidR="00971AB3" w:rsidRPr="00D63FFB">
                    <w:rPr>
                      <w:rFonts w:ascii="ＭＳ 明朝" w:eastAsia="ＭＳ 明朝" w:hAnsi="ＭＳ 明朝" w:cs="ＭＳ 明朝" w:hint="eastAsia"/>
                      <w:spacing w:val="6"/>
                      <w:kern w:val="0"/>
                      <w:szCs w:val="21"/>
                      <w:lang w:eastAsia="zh-TW"/>
                    </w:rPr>
                    <w:t>月頃</w:t>
                  </w:r>
                </w:p>
                <w:p w14:paraId="6B9CDBB6" w14:textId="77777777" w:rsidR="00971AB3" w:rsidRPr="00D63FFB"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p>
              </w:tc>
            </w:tr>
            <w:tr w:rsidR="00D63FFB" w:rsidRPr="00D63FFB" w14:paraId="0421DC00" w14:textId="77777777" w:rsidTr="00C76DE9">
              <w:trPr>
                <w:trHeight w:val="707"/>
              </w:trPr>
              <w:tc>
                <w:tcPr>
                  <w:tcW w:w="2600" w:type="dxa"/>
                  <w:shd w:val="clear" w:color="auto" w:fill="auto"/>
                </w:tcPr>
                <w:p w14:paraId="1FBCAD2A" w14:textId="77777777" w:rsidR="00971AB3" w:rsidRPr="00D63FFB"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63FFB">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38A8E6A4" w:rsidR="00971AB3" w:rsidRDefault="00101BFA" w:rsidP="00CD5B09">
                  <w:pPr>
                    <w:suppressAutoHyphens/>
                    <w:kinsoku w:val="0"/>
                    <w:overflowPunct w:val="0"/>
                    <w:adjustRightInd w:val="0"/>
                    <w:spacing w:afterLines="50" w:after="120" w:line="238" w:lineRule="exact"/>
                    <w:jc w:val="left"/>
                    <w:textAlignment w:val="center"/>
                    <w:rPr>
                      <w:rFonts w:ascii="ＭＳ 明朝" w:eastAsia="游明朝" w:hAnsi="ＭＳ 明朝" w:cs="ＭＳ 明朝"/>
                      <w:spacing w:val="6"/>
                      <w:kern w:val="0"/>
                      <w:szCs w:val="21"/>
                    </w:rPr>
                  </w:pPr>
                  <w:r w:rsidRPr="00D63FFB">
                    <w:rPr>
                      <w:rFonts w:ascii="ＭＳ 明朝" w:eastAsia="ＭＳ 明朝" w:hAnsi="ＭＳ 明朝" w:cs="ＭＳ 明朝" w:hint="eastAsia"/>
                      <w:spacing w:val="6"/>
                      <w:kern w:val="0"/>
                      <w:szCs w:val="21"/>
                    </w:rPr>
                    <w:t>「DX推進指標」による自己分析を行い、IPAの自己診断結果入力サイトより入力</w:t>
                  </w:r>
                  <w:r w:rsidR="00D10FAE" w:rsidRPr="00D63FFB">
                    <w:rPr>
                      <w:rFonts w:ascii="ＭＳ 明朝" w:eastAsia="ＭＳ 明朝" w:hAnsi="ＭＳ 明朝" w:cs="ＭＳ 明朝" w:hint="eastAsia"/>
                      <w:spacing w:val="6"/>
                      <w:kern w:val="0"/>
                      <w:szCs w:val="21"/>
                    </w:rPr>
                    <w:t>し</w:t>
                  </w:r>
                  <w:r w:rsidRPr="00D63FFB">
                    <w:rPr>
                      <w:rFonts w:ascii="ＭＳ 明朝" w:eastAsia="ＭＳ 明朝" w:hAnsi="ＭＳ 明朝" w:cs="ＭＳ 明朝" w:hint="eastAsia"/>
                      <w:spacing w:val="6"/>
                      <w:kern w:val="0"/>
                      <w:szCs w:val="21"/>
                    </w:rPr>
                    <w:t>提出</w:t>
                  </w:r>
                  <w:r w:rsidR="00D10FAE" w:rsidRPr="00D63FFB">
                    <w:rPr>
                      <w:rFonts w:ascii="ＭＳ 明朝" w:eastAsia="ＭＳ 明朝" w:hAnsi="ＭＳ 明朝" w:cs="ＭＳ 明朝" w:hint="eastAsia"/>
                      <w:spacing w:val="6"/>
                      <w:kern w:val="0"/>
                      <w:szCs w:val="21"/>
                    </w:rPr>
                    <w:t>しました。</w:t>
                  </w:r>
                </w:p>
              </w:tc>
            </w:tr>
          </w:tbl>
          <w:p w14:paraId="22018CAC" w14:textId="77777777" w:rsidR="00971AB3" w:rsidRPr="00D63FFB"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D63FFB"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63FFB">
              <w:rPr>
                <w:rFonts w:ascii="ＭＳ 明朝" w:eastAsia="ＭＳ 明朝" w:hAnsi="ＭＳ 明朝" w:cs="ＭＳ 明朝" w:hint="eastAsia"/>
                <w:spacing w:val="6"/>
                <w:kern w:val="0"/>
                <w:szCs w:val="21"/>
              </w:rPr>
              <w:t xml:space="preserve">　(</w:t>
            </w:r>
            <w:r w:rsidRPr="00D63FFB">
              <w:rPr>
                <w:rFonts w:ascii="ＭＳ 明朝" w:eastAsia="ＭＳ 明朝" w:hAnsi="ＭＳ 明朝" w:cs="ＭＳ 明朝"/>
                <w:spacing w:val="6"/>
                <w:kern w:val="0"/>
                <w:szCs w:val="21"/>
              </w:rPr>
              <w:t>6</w:t>
            </w:r>
            <w:r w:rsidRPr="00D63FFB">
              <w:rPr>
                <w:rFonts w:ascii="ＭＳ 明朝" w:eastAsia="ＭＳ 明朝" w:hAnsi="ＭＳ 明朝" w:cs="ＭＳ 明朝" w:hint="eastAsia"/>
                <w:spacing w:val="6"/>
                <w:kern w:val="0"/>
                <w:szCs w:val="21"/>
              </w:rPr>
              <w:t>)</w:t>
            </w:r>
            <w:r w:rsidRPr="00D63FFB">
              <w:rPr>
                <w:rFonts w:ascii="ＭＳ 明朝" w:eastAsia="ＭＳ 明朝" w:hAnsi="ＭＳ 明朝" w:cs="ＭＳ 明朝"/>
                <w:spacing w:val="6"/>
                <w:kern w:val="0"/>
                <w:szCs w:val="21"/>
              </w:rPr>
              <w:t xml:space="preserve"> </w:t>
            </w:r>
            <w:r w:rsidRPr="00D63FFB">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63FFB" w:rsidRPr="00D63FFB" w14:paraId="6CA5774D" w14:textId="77777777" w:rsidTr="00C76DE9">
              <w:trPr>
                <w:trHeight w:val="707"/>
              </w:trPr>
              <w:tc>
                <w:tcPr>
                  <w:tcW w:w="2600" w:type="dxa"/>
                  <w:shd w:val="clear" w:color="auto" w:fill="auto"/>
                </w:tcPr>
                <w:p w14:paraId="7AD4031A" w14:textId="77777777" w:rsidR="00CD5B09" w:rsidRPr="00D63FFB" w:rsidRDefault="00CD5B09" w:rsidP="00CD5B0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63FFB">
                    <w:rPr>
                      <w:rFonts w:ascii="ＭＳ 明朝" w:eastAsia="ＭＳ 明朝" w:hAnsi="ＭＳ 明朝" w:cs="ＭＳ 明朝" w:hint="eastAsia"/>
                      <w:spacing w:val="6"/>
                      <w:kern w:val="0"/>
                      <w:szCs w:val="21"/>
                    </w:rPr>
                    <w:t>実施時期</w:t>
                  </w:r>
                </w:p>
              </w:tc>
              <w:tc>
                <w:tcPr>
                  <w:tcW w:w="5890" w:type="dxa"/>
                  <w:shd w:val="clear" w:color="auto" w:fill="auto"/>
                </w:tcPr>
                <w:p w14:paraId="6F9B559B" w14:textId="1E248941" w:rsidR="00CD5B09" w:rsidRPr="00D63FFB" w:rsidRDefault="00CD5B09" w:rsidP="00CD5B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sidRPr="00D63FFB">
                    <w:rPr>
                      <w:rFonts w:ascii="ＭＳ 明朝" w:eastAsia="ＭＳ 明朝" w:hAnsi="ＭＳ 明朝" w:cs="ＭＳ 明朝" w:hint="eastAsia"/>
                      <w:spacing w:val="6"/>
                      <w:kern w:val="0"/>
                      <w:szCs w:val="21"/>
                      <w:lang w:eastAsia="zh-TW"/>
                    </w:rPr>
                    <w:t>2024年9月頃　～　継続実施中</w:t>
                  </w:r>
                </w:p>
                <w:p w14:paraId="275E6DC2" w14:textId="77777777" w:rsidR="00CD5B09" w:rsidRPr="00D63FFB" w:rsidRDefault="00CD5B09" w:rsidP="00CD5B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p>
              </w:tc>
            </w:tr>
            <w:tr w:rsidR="00D63FFB" w:rsidRPr="00D63FFB" w14:paraId="6D82D4B6" w14:textId="77777777" w:rsidTr="00C76DE9">
              <w:trPr>
                <w:trHeight w:val="697"/>
              </w:trPr>
              <w:tc>
                <w:tcPr>
                  <w:tcW w:w="2600" w:type="dxa"/>
                  <w:shd w:val="clear" w:color="auto" w:fill="auto"/>
                </w:tcPr>
                <w:p w14:paraId="22DEBE49" w14:textId="77777777" w:rsidR="00CD5B09" w:rsidRPr="00D63FFB" w:rsidRDefault="00CD5B09" w:rsidP="00CD5B0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63FFB">
                    <w:rPr>
                      <w:rFonts w:ascii="ＭＳ 明朝" w:eastAsia="ＭＳ 明朝" w:hAnsi="ＭＳ 明朝" w:cs="ＭＳ 明朝" w:hint="eastAsia"/>
                      <w:spacing w:val="6"/>
                      <w:kern w:val="0"/>
                      <w:szCs w:val="21"/>
                    </w:rPr>
                    <w:t>実施内容</w:t>
                  </w:r>
                </w:p>
              </w:tc>
              <w:tc>
                <w:tcPr>
                  <w:tcW w:w="5890" w:type="dxa"/>
                  <w:shd w:val="clear" w:color="auto" w:fill="auto"/>
                </w:tcPr>
                <w:p w14:paraId="0A976824" w14:textId="6FCA7258" w:rsidR="00CD5B09" w:rsidRPr="00D63FFB" w:rsidRDefault="00CD5B09" w:rsidP="00CD5B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63FFB">
                    <w:rPr>
                      <w:rFonts w:ascii="ＭＳ 明朝" w:eastAsia="ＭＳ 明朝" w:hAnsi="ＭＳ 明朝" w:cs="ＭＳ 明朝" w:hint="eastAsia"/>
                      <w:spacing w:val="6"/>
                      <w:kern w:val="0"/>
                      <w:szCs w:val="21"/>
                    </w:rPr>
                    <w:t>IPAのSECURITY ACTION制度に基づき二つ星の自己宣言を行って</w:t>
                  </w:r>
                  <w:r w:rsidR="00D10FAE" w:rsidRPr="00D63FFB">
                    <w:rPr>
                      <w:rFonts w:ascii="ＭＳ 明朝" w:eastAsia="ＭＳ 明朝" w:hAnsi="ＭＳ 明朝" w:cs="ＭＳ 明朝" w:hint="eastAsia"/>
                      <w:spacing w:val="6"/>
                      <w:kern w:val="0"/>
                      <w:szCs w:val="21"/>
                    </w:rPr>
                    <w:t>います。</w:t>
                  </w:r>
                </w:p>
              </w:tc>
            </w:tr>
          </w:tbl>
          <w:p w14:paraId="468C3A29" w14:textId="77777777" w:rsidR="00AC7424" w:rsidRPr="00D63FFB"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D63FFB"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D63FFB">
              <w:rPr>
                <w:rFonts w:ascii="ＭＳ 明朝" w:eastAsia="ＭＳ 明朝" w:hAnsi="ＭＳ 明朝" w:cs="ＭＳ 明朝" w:hint="eastAsia"/>
                <w:spacing w:val="6"/>
                <w:kern w:val="0"/>
                <w:szCs w:val="21"/>
              </w:rPr>
              <w:t>（注）</w:t>
            </w:r>
            <w:r w:rsidRPr="00D63FFB">
              <w:rPr>
                <w:rFonts w:ascii="ＭＳ 明朝" w:eastAsia="ＭＳ 明朝" w:hAnsi="ＭＳ 明朝" w:cs="ＭＳ 明朝"/>
                <w:spacing w:val="6"/>
                <w:kern w:val="0"/>
                <w:szCs w:val="21"/>
              </w:rPr>
              <w:t>(1)</w:t>
            </w:r>
            <w:r w:rsidRPr="00D63FFB">
              <w:rPr>
                <w:rFonts w:ascii="ＭＳ 明朝" w:eastAsia="ＭＳ 明朝" w:hAnsi="ＭＳ 明朝" w:cs="ＭＳ 明朝" w:hint="eastAsia"/>
                <w:spacing w:val="6"/>
                <w:kern w:val="0"/>
                <w:szCs w:val="21"/>
              </w:rPr>
              <w:t>～(</w:t>
            </w:r>
            <w:r w:rsidRPr="00D63FFB">
              <w:rPr>
                <w:rFonts w:ascii="ＭＳ 明朝" w:eastAsia="ＭＳ 明朝" w:hAnsi="ＭＳ 明朝" w:cs="ＭＳ 明朝"/>
                <w:spacing w:val="6"/>
                <w:kern w:val="0"/>
                <w:szCs w:val="21"/>
              </w:rPr>
              <w:t>3</w:t>
            </w:r>
            <w:r w:rsidRPr="00D63FFB">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D63FFB"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D63FFB">
              <w:rPr>
                <w:rFonts w:ascii="ＭＳ 明朝" w:hAnsi="ＭＳ 明朝" w:cs="ＭＳ 明朝" w:hint="eastAsia"/>
                <w:spacing w:val="6"/>
                <w:kern w:val="0"/>
                <w:szCs w:val="21"/>
              </w:rPr>
              <w:t xml:space="preserve">①　</w:t>
            </w:r>
            <w:r w:rsidRPr="00D63FFB">
              <w:rPr>
                <w:rFonts w:ascii="ＭＳ 明朝" w:hAnsi="ＭＳ 明朝" w:cs="ＭＳ 明朝"/>
                <w:spacing w:val="6"/>
                <w:kern w:val="0"/>
                <w:szCs w:val="21"/>
              </w:rPr>
              <w:t>(1)</w:t>
            </w:r>
            <w:r w:rsidRPr="00D63FFB">
              <w:rPr>
                <w:rFonts w:ascii="ＭＳ 明朝" w:hAnsi="ＭＳ 明朝" w:cs="ＭＳ 明朝" w:hint="eastAsia"/>
                <w:spacing w:val="6"/>
                <w:kern w:val="0"/>
                <w:szCs w:val="21"/>
              </w:rPr>
              <w:t>～(</w:t>
            </w:r>
            <w:r w:rsidRPr="00D63FFB">
              <w:rPr>
                <w:rFonts w:ascii="ＭＳ 明朝" w:hAnsi="ＭＳ 明朝" w:cs="ＭＳ 明朝"/>
                <w:spacing w:val="6"/>
                <w:kern w:val="0"/>
                <w:szCs w:val="21"/>
              </w:rPr>
              <w:t>3</w:t>
            </w:r>
            <w:r w:rsidRPr="00D63FFB">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D63FFB"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D63FFB">
              <w:rPr>
                <w:rFonts w:ascii="ＭＳ 明朝" w:hAnsi="ＭＳ 明朝" w:cs="ＭＳ 明朝" w:hint="eastAsia"/>
                <w:spacing w:val="6"/>
                <w:kern w:val="0"/>
                <w:szCs w:val="21"/>
              </w:rPr>
              <w:t>②　(</w:t>
            </w:r>
            <w:r w:rsidRPr="00D63FFB">
              <w:rPr>
                <w:rFonts w:ascii="ＭＳ 明朝" w:hAnsi="ＭＳ 明朝" w:cs="ＭＳ 明朝"/>
                <w:spacing w:val="6"/>
                <w:kern w:val="0"/>
                <w:szCs w:val="21"/>
              </w:rPr>
              <w:t>4</w:t>
            </w:r>
            <w:r w:rsidRPr="00D63FFB">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D63FFB"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D63FFB">
              <w:rPr>
                <w:rFonts w:ascii="ＭＳ 明朝" w:hAnsi="ＭＳ 明朝" w:cs="ＭＳ 明朝" w:hint="eastAsia"/>
                <w:spacing w:val="6"/>
                <w:kern w:val="0"/>
                <w:szCs w:val="21"/>
              </w:rPr>
              <w:t xml:space="preserve">③　</w:t>
            </w:r>
            <w:r w:rsidRPr="00D63FFB">
              <w:rPr>
                <w:rFonts w:ascii="ＭＳ 明朝" w:hAnsi="ＭＳ 明朝" w:cs="ＭＳ 明朝"/>
                <w:spacing w:val="6"/>
                <w:kern w:val="0"/>
                <w:szCs w:val="21"/>
              </w:rPr>
              <w:t>(1)</w:t>
            </w:r>
            <w:r w:rsidRPr="00D63FFB">
              <w:rPr>
                <w:rFonts w:ascii="ＭＳ 明朝" w:hAnsi="ＭＳ 明朝" w:cs="ＭＳ 明朝" w:hint="eastAsia"/>
                <w:spacing w:val="6"/>
                <w:kern w:val="0"/>
                <w:szCs w:val="21"/>
              </w:rPr>
              <w:t>の取組における企業経営の方向性及び情報処理技術の活用の方向性、(</w:t>
            </w:r>
            <w:r w:rsidRPr="00D63FFB">
              <w:rPr>
                <w:rFonts w:ascii="ＭＳ 明朝" w:hAnsi="ＭＳ 明朝" w:cs="ＭＳ 明朝"/>
                <w:spacing w:val="6"/>
                <w:kern w:val="0"/>
                <w:szCs w:val="21"/>
              </w:rPr>
              <w:t>2</w:t>
            </w:r>
            <w:r w:rsidRPr="00D63FFB">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D63FFB"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D63FFB">
              <w:rPr>
                <w:rFonts w:ascii="ＭＳ 明朝" w:hAnsi="ＭＳ 明朝" w:cs="ＭＳ 明朝" w:hint="eastAsia"/>
                <w:spacing w:val="6"/>
                <w:kern w:val="0"/>
                <w:szCs w:val="21"/>
              </w:rPr>
              <w:t xml:space="preserve">④　</w:t>
            </w:r>
            <w:r w:rsidRPr="00D63FFB">
              <w:rPr>
                <w:rFonts w:ascii="ＭＳ 明朝" w:hAnsi="ＭＳ 明朝" w:cs="ＭＳ 明朝"/>
                <w:spacing w:val="6"/>
                <w:kern w:val="0"/>
                <w:szCs w:val="21"/>
              </w:rPr>
              <w:t>(5)</w:t>
            </w:r>
            <w:r w:rsidRPr="00D63FFB">
              <w:rPr>
                <w:rFonts w:ascii="ＭＳ 明朝" w:hAnsi="ＭＳ 明朝" w:cs="ＭＳ 明朝" w:hint="eastAsia"/>
                <w:spacing w:val="6"/>
                <w:kern w:val="0"/>
                <w:szCs w:val="21"/>
              </w:rPr>
              <w:t>～(</w:t>
            </w:r>
            <w:r w:rsidRPr="00D63FFB">
              <w:rPr>
                <w:rFonts w:ascii="ＭＳ 明朝" w:hAnsi="ＭＳ 明朝" w:cs="ＭＳ 明朝"/>
                <w:spacing w:val="6"/>
                <w:kern w:val="0"/>
                <w:szCs w:val="21"/>
              </w:rPr>
              <w:t>6</w:t>
            </w:r>
            <w:r w:rsidRPr="00D63FFB">
              <w:rPr>
                <w:rFonts w:ascii="ＭＳ 明朝" w:hAnsi="ＭＳ 明朝" w:cs="ＭＳ 明朝" w:hint="eastAsia"/>
                <w:spacing w:val="6"/>
                <w:kern w:val="0"/>
                <w:szCs w:val="21"/>
              </w:rPr>
              <w:t>)の取組における、実施内容を補足説明するための書類</w:t>
            </w:r>
          </w:p>
          <w:p w14:paraId="58921B18" w14:textId="77777777" w:rsidR="00971AB3" w:rsidRPr="00D63FFB"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D63FFB" w:rsidRDefault="00971AB3" w:rsidP="00971AB3">
      <w:pPr>
        <w:spacing w:line="240" w:lineRule="auto"/>
        <w:rPr>
          <w:rFonts w:ascii="ＭＳ 明朝" w:eastAsia="ＭＳ 明朝" w:hAnsi="ＭＳ 明朝"/>
          <w:sz w:val="24"/>
        </w:rPr>
      </w:pPr>
      <w:r w:rsidRPr="00D63FFB">
        <w:rPr>
          <w:rFonts w:ascii="ＭＳ 明朝" w:eastAsia="ＭＳ 明朝" w:hAnsi="ＭＳ 明朝" w:hint="eastAsia"/>
        </w:rPr>
        <w:lastRenderedPageBreak/>
        <w:t>備考．用紙の大きさは、日本産業規格Ａ４とすること。</w:t>
      </w:r>
    </w:p>
    <w:p w14:paraId="6A80416B" w14:textId="77777777" w:rsidR="005B762B" w:rsidRPr="00D63FFB"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lang w:eastAsia="zh-TW"/>
        </w:rPr>
      </w:pPr>
      <w:r w:rsidRPr="00BB0E49">
        <w:rPr>
          <w:rFonts w:ascii="ＭＳ 明朝" w:eastAsia="ＭＳ 明朝" w:hAnsi="ＭＳ 明朝" w:cs="ＭＳ 明朝"/>
          <w:spacing w:val="6"/>
          <w:kern w:val="0"/>
          <w:szCs w:val="21"/>
          <w:lang w:eastAsia="zh-TW"/>
        </w:rPr>
        <w:br w:type="page"/>
      </w:r>
      <w:r w:rsidR="00971AB3" w:rsidRPr="00BB0E49">
        <w:rPr>
          <w:rFonts w:ascii="ＭＳ 明朝" w:eastAsia="ＭＳ 明朝" w:hAnsi="ＭＳ 明朝" w:cs="ＭＳ 明朝" w:hint="eastAsia"/>
          <w:spacing w:val="6"/>
          <w:kern w:val="0"/>
          <w:szCs w:val="21"/>
          <w:lang w:eastAsia="zh-TW"/>
        </w:rPr>
        <w:lastRenderedPageBreak/>
        <w:t>様式第１６（第４０条関係）（第</w:t>
      </w:r>
      <w:r w:rsidR="000A3D93" w:rsidRPr="00BB0E49">
        <w:rPr>
          <w:rFonts w:ascii="ＭＳ 明朝" w:eastAsia="ＭＳ 明朝" w:hAnsi="ＭＳ 明朝" w:cs="ＭＳ 明朝" w:hint="eastAsia"/>
          <w:spacing w:val="6"/>
          <w:kern w:val="0"/>
          <w:szCs w:val="21"/>
          <w:lang w:eastAsia="zh-TW"/>
        </w:rPr>
        <w:t>六</w:t>
      </w:r>
      <w:r w:rsidR="00971AB3" w:rsidRPr="00BB0E49">
        <w:rPr>
          <w:rFonts w:ascii="ＭＳ 明朝" w:eastAsia="ＭＳ 明朝" w:hAnsi="ＭＳ 明朝" w:cs="ＭＳ 明朝" w:hint="eastAsia"/>
          <w:spacing w:val="6"/>
          <w:kern w:val="0"/>
          <w:szCs w:val="21"/>
          <w:lang w:eastAsia="zh-TW"/>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lang w:eastAsia="zh-TW"/>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927247" w14:textId="77777777" w:rsidR="005D70B9" w:rsidRDefault="005D70B9">
      <w:r>
        <w:separator/>
      </w:r>
    </w:p>
  </w:endnote>
  <w:endnote w:type="continuationSeparator" w:id="0">
    <w:p w14:paraId="047A08D0" w14:textId="77777777" w:rsidR="005D70B9" w:rsidRDefault="005D70B9">
      <w:r>
        <w:continuationSeparator/>
      </w:r>
    </w:p>
  </w:endnote>
  <w:endnote w:type="continuationNotice" w:id="1">
    <w:p w14:paraId="12128DD3" w14:textId="77777777" w:rsidR="005D70B9" w:rsidRDefault="005D70B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ptos">
    <w:charset w:val="00"/>
    <w:family w:val="swiss"/>
    <w:pitch w:val="variable"/>
    <w:sig w:usb0="20000287" w:usb1="00000003" w:usb2="00000000" w:usb3="00000000" w:csb0="000001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7721D8" w14:textId="77777777" w:rsidR="005D70B9" w:rsidRDefault="005D70B9">
      <w:r>
        <w:separator/>
      </w:r>
    </w:p>
  </w:footnote>
  <w:footnote w:type="continuationSeparator" w:id="0">
    <w:p w14:paraId="71FBD490" w14:textId="77777777" w:rsidR="005D70B9" w:rsidRDefault="005D70B9">
      <w:r>
        <w:continuationSeparator/>
      </w:r>
    </w:p>
  </w:footnote>
  <w:footnote w:type="continuationNotice" w:id="1">
    <w:p w14:paraId="2E225A7F" w14:textId="77777777" w:rsidR="005D70B9" w:rsidRDefault="005D70B9">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29211F2"/>
    <w:multiLevelType w:val="hybridMultilevel"/>
    <w:tmpl w:val="5F5CDFD0"/>
    <w:lvl w:ilvl="0" w:tplc="7326DFE8">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72420680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0A64"/>
    <w:rsid w:val="000015DD"/>
    <w:rsid w:val="00001FDC"/>
    <w:rsid w:val="00005A58"/>
    <w:rsid w:val="00015AAC"/>
    <w:rsid w:val="000202F0"/>
    <w:rsid w:val="00021BB3"/>
    <w:rsid w:val="000228B1"/>
    <w:rsid w:val="00022B80"/>
    <w:rsid w:val="00024A07"/>
    <w:rsid w:val="00024B4C"/>
    <w:rsid w:val="00026ECF"/>
    <w:rsid w:val="00027680"/>
    <w:rsid w:val="0003354E"/>
    <w:rsid w:val="00036285"/>
    <w:rsid w:val="00036D59"/>
    <w:rsid w:val="00041741"/>
    <w:rsid w:val="00041CB2"/>
    <w:rsid w:val="00043FDB"/>
    <w:rsid w:val="000459B5"/>
    <w:rsid w:val="00045BFA"/>
    <w:rsid w:val="00045F6C"/>
    <w:rsid w:val="000466B3"/>
    <w:rsid w:val="0004792D"/>
    <w:rsid w:val="00047EDA"/>
    <w:rsid w:val="00050B03"/>
    <w:rsid w:val="00057E07"/>
    <w:rsid w:val="00065701"/>
    <w:rsid w:val="000678CD"/>
    <w:rsid w:val="00071C4F"/>
    <w:rsid w:val="00073C3C"/>
    <w:rsid w:val="00076530"/>
    <w:rsid w:val="00076EB8"/>
    <w:rsid w:val="0008238A"/>
    <w:rsid w:val="00082AC5"/>
    <w:rsid w:val="00084460"/>
    <w:rsid w:val="00087713"/>
    <w:rsid w:val="00090EE1"/>
    <w:rsid w:val="00091F7D"/>
    <w:rsid w:val="0009284B"/>
    <w:rsid w:val="00095A89"/>
    <w:rsid w:val="00095CB3"/>
    <w:rsid w:val="00096BFB"/>
    <w:rsid w:val="000A1E38"/>
    <w:rsid w:val="000A3D93"/>
    <w:rsid w:val="000B458C"/>
    <w:rsid w:val="000B4C8E"/>
    <w:rsid w:val="000B4D35"/>
    <w:rsid w:val="000C17C9"/>
    <w:rsid w:val="000D16A0"/>
    <w:rsid w:val="000D2F84"/>
    <w:rsid w:val="000D3447"/>
    <w:rsid w:val="000D7B32"/>
    <w:rsid w:val="000D7DA5"/>
    <w:rsid w:val="000D7DD1"/>
    <w:rsid w:val="000E3674"/>
    <w:rsid w:val="000E4539"/>
    <w:rsid w:val="000F34B9"/>
    <w:rsid w:val="000F4B57"/>
    <w:rsid w:val="00101BFA"/>
    <w:rsid w:val="00101FB4"/>
    <w:rsid w:val="00102B24"/>
    <w:rsid w:val="001044A5"/>
    <w:rsid w:val="0010563A"/>
    <w:rsid w:val="001104B4"/>
    <w:rsid w:val="001104E6"/>
    <w:rsid w:val="001105F8"/>
    <w:rsid w:val="00110B09"/>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5008"/>
    <w:rsid w:val="001C72B8"/>
    <w:rsid w:val="001C7576"/>
    <w:rsid w:val="001E16A2"/>
    <w:rsid w:val="001E2F92"/>
    <w:rsid w:val="001F0106"/>
    <w:rsid w:val="001F3128"/>
    <w:rsid w:val="001F3275"/>
    <w:rsid w:val="001F4293"/>
    <w:rsid w:val="002026A5"/>
    <w:rsid w:val="00203C71"/>
    <w:rsid w:val="00205E89"/>
    <w:rsid w:val="00206574"/>
    <w:rsid w:val="00206DC9"/>
    <w:rsid w:val="00206E13"/>
    <w:rsid w:val="00207705"/>
    <w:rsid w:val="002125DA"/>
    <w:rsid w:val="00215478"/>
    <w:rsid w:val="00215949"/>
    <w:rsid w:val="00221EF5"/>
    <w:rsid w:val="002231B4"/>
    <w:rsid w:val="00224D42"/>
    <w:rsid w:val="002336A9"/>
    <w:rsid w:val="002410D0"/>
    <w:rsid w:val="0024317B"/>
    <w:rsid w:val="002456A3"/>
    <w:rsid w:val="00246783"/>
    <w:rsid w:val="002474D1"/>
    <w:rsid w:val="00247501"/>
    <w:rsid w:val="00252385"/>
    <w:rsid w:val="00252A02"/>
    <w:rsid w:val="00255870"/>
    <w:rsid w:val="00261B17"/>
    <w:rsid w:val="00270A21"/>
    <w:rsid w:val="0027635A"/>
    <w:rsid w:val="002764BF"/>
    <w:rsid w:val="00280930"/>
    <w:rsid w:val="00280CCD"/>
    <w:rsid w:val="00281C1B"/>
    <w:rsid w:val="002857E8"/>
    <w:rsid w:val="00286392"/>
    <w:rsid w:val="00291E04"/>
    <w:rsid w:val="00292AB0"/>
    <w:rsid w:val="00293928"/>
    <w:rsid w:val="00295878"/>
    <w:rsid w:val="002A27BF"/>
    <w:rsid w:val="002B18B1"/>
    <w:rsid w:val="002C3C35"/>
    <w:rsid w:val="002D3AB2"/>
    <w:rsid w:val="002D468F"/>
    <w:rsid w:val="002D7714"/>
    <w:rsid w:val="002E31F9"/>
    <w:rsid w:val="002E3758"/>
    <w:rsid w:val="002E3773"/>
    <w:rsid w:val="002E5D77"/>
    <w:rsid w:val="002F1EBA"/>
    <w:rsid w:val="002F5008"/>
    <w:rsid w:val="002F5580"/>
    <w:rsid w:val="002F6ED0"/>
    <w:rsid w:val="002F78F8"/>
    <w:rsid w:val="0030195E"/>
    <w:rsid w:val="00305031"/>
    <w:rsid w:val="00306E4B"/>
    <w:rsid w:val="0031093C"/>
    <w:rsid w:val="00310FB1"/>
    <w:rsid w:val="00311071"/>
    <w:rsid w:val="00311FB1"/>
    <w:rsid w:val="0031337A"/>
    <w:rsid w:val="00314D4A"/>
    <w:rsid w:val="00314F0C"/>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3F4"/>
    <w:rsid w:val="00386E27"/>
    <w:rsid w:val="00392648"/>
    <w:rsid w:val="003A0B83"/>
    <w:rsid w:val="003A0C1A"/>
    <w:rsid w:val="003A1917"/>
    <w:rsid w:val="003A40BB"/>
    <w:rsid w:val="003A5103"/>
    <w:rsid w:val="003A5D7D"/>
    <w:rsid w:val="003A63A9"/>
    <w:rsid w:val="003B283D"/>
    <w:rsid w:val="003B5185"/>
    <w:rsid w:val="003B53DF"/>
    <w:rsid w:val="003C0DA6"/>
    <w:rsid w:val="003C1B39"/>
    <w:rsid w:val="003C71BF"/>
    <w:rsid w:val="003D054D"/>
    <w:rsid w:val="003D1FF3"/>
    <w:rsid w:val="003F0113"/>
    <w:rsid w:val="003F0B79"/>
    <w:rsid w:val="003F7752"/>
    <w:rsid w:val="003F7AD8"/>
    <w:rsid w:val="004003DB"/>
    <w:rsid w:val="00400F27"/>
    <w:rsid w:val="004012C5"/>
    <w:rsid w:val="00401AF5"/>
    <w:rsid w:val="00404930"/>
    <w:rsid w:val="00412C9F"/>
    <w:rsid w:val="00421C74"/>
    <w:rsid w:val="00423B76"/>
    <w:rsid w:val="00424387"/>
    <w:rsid w:val="00426395"/>
    <w:rsid w:val="00427492"/>
    <w:rsid w:val="00431824"/>
    <w:rsid w:val="00433231"/>
    <w:rsid w:val="00434ECA"/>
    <w:rsid w:val="0043620C"/>
    <w:rsid w:val="00441549"/>
    <w:rsid w:val="0044338B"/>
    <w:rsid w:val="00446FA4"/>
    <w:rsid w:val="00446FE3"/>
    <w:rsid w:val="004519BF"/>
    <w:rsid w:val="0045289C"/>
    <w:rsid w:val="00452CF1"/>
    <w:rsid w:val="004547CF"/>
    <w:rsid w:val="00456D73"/>
    <w:rsid w:val="00457B27"/>
    <w:rsid w:val="00462146"/>
    <w:rsid w:val="004651FB"/>
    <w:rsid w:val="0046628F"/>
    <w:rsid w:val="00472152"/>
    <w:rsid w:val="0047233C"/>
    <w:rsid w:val="0048069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E3C0C"/>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3845"/>
    <w:rsid w:val="005642AE"/>
    <w:rsid w:val="005661BD"/>
    <w:rsid w:val="005665BE"/>
    <w:rsid w:val="0057127D"/>
    <w:rsid w:val="0057458A"/>
    <w:rsid w:val="005755CD"/>
    <w:rsid w:val="00580E8C"/>
    <w:rsid w:val="0058161B"/>
    <w:rsid w:val="00581C7A"/>
    <w:rsid w:val="0058616D"/>
    <w:rsid w:val="00590B9B"/>
    <w:rsid w:val="00591A8A"/>
    <w:rsid w:val="0059262C"/>
    <w:rsid w:val="00594AF7"/>
    <w:rsid w:val="00595572"/>
    <w:rsid w:val="00596324"/>
    <w:rsid w:val="005A3D49"/>
    <w:rsid w:val="005B0EB3"/>
    <w:rsid w:val="005B1AC9"/>
    <w:rsid w:val="005B62ED"/>
    <w:rsid w:val="005B6A66"/>
    <w:rsid w:val="005B762B"/>
    <w:rsid w:val="005B7641"/>
    <w:rsid w:val="005D0533"/>
    <w:rsid w:val="005D0DAA"/>
    <w:rsid w:val="005D2BBD"/>
    <w:rsid w:val="005D372C"/>
    <w:rsid w:val="005D6A1F"/>
    <w:rsid w:val="005D70B9"/>
    <w:rsid w:val="005E355E"/>
    <w:rsid w:val="005E4078"/>
    <w:rsid w:val="005E7349"/>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2EA"/>
    <w:rsid w:val="00627F8A"/>
    <w:rsid w:val="006300C0"/>
    <w:rsid w:val="00632325"/>
    <w:rsid w:val="0063260D"/>
    <w:rsid w:val="00632765"/>
    <w:rsid w:val="00647FCB"/>
    <w:rsid w:val="00651528"/>
    <w:rsid w:val="0065380E"/>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56E3"/>
    <w:rsid w:val="0069613A"/>
    <w:rsid w:val="006A1799"/>
    <w:rsid w:val="006A4CA8"/>
    <w:rsid w:val="006A7660"/>
    <w:rsid w:val="006B040D"/>
    <w:rsid w:val="006B104F"/>
    <w:rsid w:val="006B3E39"/>
    <w:rsid w:val="006B7205"/>
    <w:rsid w:val="006C0D9F"/>
    <w:rsid w:val="006C0F01"/>
    <w:rsid w:val="006C13EE"/>
    <w:rsid w:val="006C42E0"/>
    <w:rsid w:val="006D2358"/>
    <w:rsid w:val="006D2F4F"/>
    <w:rsid w:val="006D3861"/>
    <w:rsid w:val="006D4774"/>
    <w:rsid w:val="006D7DEF"/>
    <w:rsid w:val="006E01A6"/>
    <w:rsid w:val="006E4DEA"/>
    <w:rsid w:val="006E6FEF"/>
    <w:rsid w:val="006F2BB7"/>
    <w:rsid w:val="006F444F"/>
    <w:rsid w:val="006F6B2A"/>
    <w:rsid w:val="006F7BA0"/>
    <w:rsid w:val="007007B9"/>
    <w:rsid w:val="0070158F"/>
    <w:rsid w:val="00701CA2"/>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14A2"/>
    <w:rsid w:val="00771F9E"/>
    <w:rsid w:val="00775A16"/>
    <w:rsid w:val="00775EB8"/>
    <w:rsid w:val="007769C5"/>
    <w:rsid w:val="00776D88"/>
    <w:rsid w:val="00782F23"/>
    <w:rsid w:val="007835E1"/>
    <w:rsid w:val="00785D62"/>
    <w:rsid w:val="007877A8"/>
    <w:rsid w:val="007877B8"/>
    <w:rsid w:val="007911BC"/>
    <w:rsid w:val="007913BB"/>
    <w:rsid w:val="007A09C3"/>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1FDC"/>
    <w:rsid w:val="007E2344"/>
    <w:rsid w:val="007E3594"/>
    <w:rsid w:val="007E360B"/>
    <w:rsid w:val="007E5250"/>
    <w:rsid w:val="007E78F4"/>
    <w:rsid w:val="007F62A2"/>
    <w:rsid w:val="00804B3B"/>
    <w:rsid w:val="00806A99"/>
    <w:rsid w:val="00812A53"/>
    <w:rsid w:val="00816759"/>
    <w:rsid w:val="00817077"/>
    <w:rsid w:val="00822ED3"/>
    <w:rsid w:val="00824004"/>
    <w:rsid w:val="00826F3E"/>
    <w:rsid w:val="0083010C"/>
    <w:rsid w:val="008351A2"/>
    <w:rsid w:val="00837E20"/>
    <w:rsid w:val="00840B6D"/>
    <w:rsid w:val="00843F68"/>
    <w:rsid w:val="0084478F"/>
    <w:rsid w:val="008459EA"/>
    <w:rsid w:val="00846086"/>
    <w:rsid w:val="00847130"/>
    <w:rsid w:val="00847788"/>
    <w:rsid w:val="008506C6"/>
    <w:rsid w:val="00854E50"/>
    <w:rsid w:val="008566DF"/>
    <w:rsid w:val="00860A3D"/>
    <w:rsid w:val="00860BE2"/>
    <w:rsid w:val="00861DED"/>
    <w:rsid w:val="00865B12"/>
    <w:rsid w:val="0087199F"/>
    <w:rsid w:val="008747CA"/>
    <w:rsid w:val="00875D83"/>
    <w:rsid w:val="00880EB5"/>
    <w:rsid w:val="00881D72"/>
    <w:rsid w:val="008854CF"/>
    <w:rsid w:val="008861C5"/>
    <w:rsid w:val="008866F8"/>
    <w:rsid w:val="008933FF"/>
    <w:rsid w:val="00894A6F"/>
    <w:rsid w:val="008A49B2"/>
    <w:rsid w:val="008A5BE2"/>
    <w:rsid w:val="008A74E2"/>
    <w:rsid w:val="008A7729"/>
    <w:rsid w:val="008A7EE0"/>
    <w:rsid w:val="008B3AAD"/>
    <w:rsid w:val="008B45A1"/>
    <w:rsid w:val="008B7E7B"/>
    <w:rsid w:val="008C0682"/>
    <w:rsid w:val="008C08B8"/>
    <w:rsid w:val="008C18CF"/>
    <w:rsid w:val="008C1A9C"/>
    <w:rsid w:val="008E0DC5"/>
    <w:rsid w:val="008E5E22"/>
    <w:rsid w:val="008F09B5"/>
    <w:rsid w:val="008F3F3B"/>
    <w:rsid w:val="008F443B"/>
    <w:rsid w:val="008F4EBB"/>
    <w:rsid w:val="00902744"/>
    <w:rsid w:val="00904EBE"/>
    <w:rsid w:val="009058CC"/>
    <w:rsid w:val="009118F5"/>
    <w:rsid w:val="00912E20"/>
    <w:rsid w:val="009156A4"/>
    <w:rsid w:val="0092316E"/>
    <w:rsid w:val="009243FD"/>
    <w:rsid w:val="009252A0"/>
    <w:rsid w:val="0092584F"/>
    <w:rsid w:val="00930D44"/>
    <w:rsid w:val="0094225E"/>
    <w:rsid w:val="00953692"/>
    <w:rsid w:val="00953D39"/>
    <w:rsid w:val="009625E8"/>
    <w:rsid w:val="009627EA"/>
    <w:rsid w:val="00964BDD"/>
    <w:rsid w:val="009653AA"/>
    <w:rsid w:val="00971AB3"/>
    <w:rsid w:val="00972B7B"/>
    <w:rsid w:val="00975A98"/>
    <w:rsid w:val="00977317"/>
    <w:rsid w:val="00980A2D"/>
    <w:rsid w:val="009811EE"/>
    <w:rsid w:val="009877BF"/>
    <w:rsid w:val="0099009C"/>
    <w:rsid w:val="009927C5"/>
    <w:rsid w:val="00993014"/>
    <w:rsid w:val="0099702E"/>
    <w:rsid w:val="009A206D"/>
    <w:rsid w:val="009A3628"/>
    <w:rsid w:val="009A5C7A"/>
    <w:rsid w:val="009A6AE5"/>
    <w:rsid w:val="009B0969"/>
    <w:rsid w:val="009C0392"/>
    <w:rsid w:val="009C4643"/>
    <w:rsid w:val="009C7AC7"/>
    <w:rsid w:val="009D05C5"/>
    <w:rsid w:val="009D30AD"/>
    <w:rsid w:val="009E10E4"/>
    <w:rsid w:val="009E2F04"/>
    <w:rsid w:val="009E3361"/>
    <w:rsid w:val="009E3395"/>
    <w:rsid w:val="009F6625"/>
    <w:rsid w:val="00A01EE0"/>
    <w:rsid w:val="00A023AF"/>
    <w:rsid w:val="00A0338A"/>
    <w:rsid w:val="00A11E27"/>
    <w:rsid w:val="00A13FCB"/>
    <w:rsid w:val="00A151E5"/>
    <w:rsid w:val="00A1586E"/>
    <w:rsid w:val="00A15AE5"/>
    <w:rsid w:val="00A15ED7"/>
    <w:rsid w:val="00A220D3"/>
    <w:rsid w:val="00A222F1"/>
    <w:rsid w:val="00A22980"/>
    <w:rsid w:val="00A24438"/>
    <w:rsid w:val="00A24614"/>
    <w:rsid w:val="00A33C48"/>
    <w:rsid w:val="00A4032E"/>
    <w:rsid w:val="00A45AE9"/>
    <w:rsid w:val="00A50183"/>
    <w:rsid w:val="00A50823"/>
    <w:rsid w:val="00A50B40"/>
    <w:rsid w:val="00A528C5"/>
    <w:rsid w:val="00A541C7"/>
    <w:rsid w:val="00A549F4"/>
    <w:rsid w:val="00A56E62"/>
    <w:rsid w:val="00A64E7C"/>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62262"/>
    <w:rsid w:val="00B705FB"/>
    <w:rsid w:val="00B7270D"/>
    <w:rsid w:val="00B753D1"/>
    <w:rsid w:val="00B75E39"/>
    <w:rsid w:val="00B80DDC"/>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4BCE"/>
    <w:rsid w:val="00BD4D3A"/>
    <w:rsid w:val="00BD603A"/>
    <w:rsid w:val="00BD6608"/>
    <w:rsid w:val="00BE0867"/>
    <w:rsid w:val="00BE0CE1"/>
    <w:rsid w:val="00BE15C3"/>
    <w:rsid w:val="00BF052C"/>
    <w:rsid w:val="00BF3517"/>
    <w:rsid w:val="00BF61DF"/>
    <w:rsid w:val="00BF6890"/>
    <w:rsid w:val="00BF6AFD"/>
    <w:rsid w:val="00BF7FF4"/>
    <w:rsid w:val="00C05662"/>
    <w:rsid w:val="00C05AD8"/>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450"/>
    <w:rsid w:val="00C85FE8"/>
    <w:rsid w:val="00C932DE"/>
    <w:rsid w:val="00CA00E6"/>
    <w:rsid w:val="00CA17F6"/>
    <w:rsid w:val="00CA41C8"/>
    <w:rsid w:val="00CA5792"/>
    <w:rsid w:val="00CA7393"/>
    <w:rsid w:val="00CB2FB2"/>
    <w:rsid w:val="00CB7142"/>
    <w:rsid w:val="00CC1138"/>
    <w:rsid w:val="00CC235E"/>
    <w:rsid w:val="00CC2B65"/>
    <w:rsid w:val="00CC5F85"/>
    <w:rsid w:val="00CD2923"/>
    <w:rsid w:val="00CD2CD5"/>
    <w:rsid w:val="00CD5B09"/>
    <w:rsid w:val="00CE07F0"/>
    <w:rsid w:val="00CE31F1"/>
    <w:rsid w:val="00CE656E"/>
    <w:rsid w:val="00CE7317"/>
    <w:rsid w:val="00CF4C1B"/>
    <w:rsid w:val="00CF65B2"/>
    <w:rsid w:val="00D00EE2"/>
    <w:rsid w:val="00D015B5"/>
    <w:rsid w:val="00D01D8A"/>
    <w:rsid w:val="00D02252"/>
    <w:rsid w:val="00D03132"/>
    <w:rsid w:val="00D04406"/>
    <w:rsid w:val="00D06E4C"/>
    <w:rsid w:val="00D10FAE"/>
    <w:rsid w:val="00D11455"/>
    <w:rsid w:val="00D12725"/>
    <w:rsid w:val="00D1282A"/>
    <w:rsid w:val="00D12FA6"/>
    <w:rsid w:val="00D1302E"/>
    <w:rsid w:val="00D170BB"/>
    <w:rsid w:val="00D23392"/>
    <w:rsid w:val="00D23833"/>
    <w:rsid w:val="00D241D4"/>
    <w:rsid w:val="00D27871"/>
    <w:rsid w:val="00D278A0"/>
    <w:rsid w:val="00D303DD"/>
    <w:rsid w:val="00D319B8"/>
    <w:rsid w:val="00D33ACD"/>
    <w:rsid w:val="00D3582A"/>
    <w:rsid w:val="00D36B33"/>
    <w:rsid w:val="00D3796A"/>
    <w:rsid w:val="00D407F2"/>
    <w:rsid w:val="00D45461"/>
    <w:rsid w:val="00D4620B"/>
    <w:rsid w:val="00D50801"/>
    <w:rsid w:val="00D53036"/>
    <w:rsid w:val="00D54089"/>
    <w:rsid w:val="00D5632A"/>
    <w:rsid w:val="00D57293"/>
    <w:rsid w:val="00D63FFB"/>
    <w:rsid w:val="00D64BFF"/>
    <w:rsid w:val="00D64DC0"/>
    <w:rsid w:val="00D657E0"/>
    <w:rsid w:val="00D65899"/>
    <w:rsid w:val="00D65B73"/>
    <w:rsid w:val="00D65C78"/>
    <w:rsid w:val="00D7079C"/>
    <w:rsid w:val="00D71CB9"/>
    <w:rsid w:val="00D72780"/>
    <w:rsid w:val="00D728F3"/>
    <w:rsid w:val="00D74B40"/>
    <w:rsid w:val="00D76103"/>
    <w:rsid w:val="00D762AF"/>
    <w:rsid w:val="00D764C7"/>
    <w:rsid w:val="00D7737A"/>
    <w:rsid w:val="00D86F45"/>
    <w:rsid w:val="00D937A5"/>
    <w:rsid w:val="00D9422A"/>
    <w:rsid w:val="00D97B32"/>
    <w:rsid w:val="00DA23E1"/>
    <w:rsid w:val="00DA392B"/>
    <w:rsid w:val="00DA5950"/>
    <w:rsid w:val="00DA62F9"/>
    <w:rsid w:val="00DA66AC"/>
    <w:rsid w:val="00DA6FBD"/>
    <w:rsid w:val="00DB1CF1"/>
    <w:rsid w:val="00DB26F8"/>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4CE5"/>
    <w:rsid w:val="00E17CAA"/>
    <w:rsid w:val="00E17D1A"/>
    <w:rsid w:val="00E21479"/>
    <w:rsid w:val="00E2355C"/>
    <w:rsid w:val="00E24B50"/>
    <w:rsid w:val="00E31B8D"/>
    <w:rsid w:val="00E31ED9"/>
    <w:rsid w:val="00E32CD1"/>
    <w:rsid w:val="00E33D87"/>
    <w:rsid w:val="00E34612"/>
    <w:rsid w:val="00E36F86"/>
    <w:rsid w:val="00E469EA"/>
    <w:rsid w:val="00E51414"/>
    <w:rsid w:val="00E532A0"/>
    <w:rsid w:val="00E53685"/>
    <w:rsid w:val="00E55EB7"/>
    <w:rsid w:val="00E565BB"/>
    <w:rsid w:val="00E61C8B"/>
    <w:rsid w:val="00E63E18"/>
    <w:rsid w:val="00E66080"/>
    <w:rsid w:val="00E679CB"/>
    <w:rsid w:val="00E70A9B"/>
    <w:rsid w:val="00E72298"/>
    <w:rsid w:val="00E72B38"/>
    <w:rsid w:val="00E72BAF"/>
    <w:rsid w:val="00E73521"/>
    <w:rsid w:val="00E74B82"/>
    <w:rsid w:val="00E82C82"/>
    <w:rsid w:val="00E86A2F"/>
    <w:rsid w:val="00E90125"/>
    <w:rsid w:val="00E915E7"/>
    <w:rsid w:val="00E94F97"/>
    <w:rsid w:val="00EA0D0B"/>
    <w:rsid w:val="00EA15DB"/>
    <w:rsid w:val="00EA174C"/>
    <w:rsid w:val="00EA7FDA"/>
    <w:rsid w:val="00EB6D2C"/>
    <w:rsid w:val="00EC02FD"/>
    <w:rsid w:val="00EC0E6E"/>
    <w:rsid w:val="00EC17BF"/>
    <w:rsid w:val="00EC3773"/>
    <w:rsid w:val="00EC529D"/>
    <w:rsid w:val="00EC5A1D"/>
    <w:rsid w:val="00ED1863"/>
    <w:rsid w:val="00ED5D86"/>
    <w:rsid w:val="00ED6912"/>
    <w:rsid w:val="00ED6B23"/>
    <w:rsid w:val="00EE793F"/>
    <w:rsid w:val="00EF100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0FD8"/>
    <w:rsid w:val="00F41912"/>
    <w:rsid w:val="00F454CD"/>
    <w:rsid w:val="00F46E83"/>
    <w:rsid w:val="00F47775"/>
    <w:rsid w:val="00F47E7C"/>
    <w:rsid w:val="00F50BDC"/>
    <w:rsid w:val="00F513A5"/>
    <w:rsid w:val="00F51A9D"/>
    <w:rsid w:val="00F51FF6"/>
    <w:rsid w:val="00F5258C"/>
    <w:rsid w:val="00F54698"/>
    <w:rsid w:val="00F61848"/>
    <w:rsid w:val="00F7212F"/>
    <w:rsid w:val="00F73072"/>
    <w:rsid w:val="00F7387C"/>
    <w:rsid w:val="00F754DA"/>
    <w:rsid w:val="00F75B81"/>
    <w:rsid w:val="00F846DF"/>
    <w:rsid w:val="00F8634A"/>
    <w:rsid w:val="00FA7D73"/>
    <w:rsid w:val="00FB1AEB"/>
    <w:rsid w:val="00FB5900"/>
    <w:rsid w:val="00FC304B"/>
    <w:rsid w:val="00FC6B98"/>
    <w:rsid w:val="00FD6959"/>
    <w:rsid w:val="00FF0F6E"/>
    <w:rsid w:val="00FF2B22"/>
    <w:rsid w:val="00FF3127"/>
    <w:rsid w:val="00FF3FF1"/>
    <w:rsid w:val="00FF4E18"/>
    <w:rsid w:val="00FF5B4C"/>
    <w:rsid w:val="00FF7CB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Z7boZ6hN1BBOP59xvHRjE06gqQg+f+UkmNvUp9DXp8F14hKOLUz36o6BaQQHldR20br60VTj1uJwwTOLpalBsg==" w:salt="Qqvlnsl1LkeEQ2X6yfxu/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82F23"/>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6C42E0"/>
    <w:rPr>
      <w:color w:val="0563C1"/>
      <w:u w:val="single"/>
    </w:rPr>
  </w:style>
  <w:style w:type="character" w:styleId="af7">
    <w:name w:val="Unresolved Mention"/>
    <w:uiPriority w:val="99"/>
    <w:semiHidden/>
    <w:unhideWhenUsed/>
    <w:rsid w:val="006C42E0"/>
    <w:rPr>
      <w:color w:val="605E5C"/>
      <w:shd w:val="clear" w:color="auto" w:fill="E1DFDD"/>
    </w:rPr>
  </w:style>
  <w:style w:type="character" w:styleId="af8">
    <w:name w:val="FollowedHyperlink"/>
    <w:uiPriority w:val="99"/>
    <w:semiHidden/>
    <w:unhideWhenUsed/>
    <w:rsid w:val="00581C7A"/>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8099530">
      <w:bodyDiv w:val="1"/>
      <w:marLeft w:val="0"/>
      <w:marRight w:val="0"/>
      <w:marTop w:val="0"/>
      <w:marBottom w:val="0"/>
      <w:divBdr>
        <w:top w:val="none" w:sz="0" w:space="0" w:color="auto"/>
        <w:left w:val="none" w:sz="0" w:space="0" w:color="auto"/>
        <w:bottom w:val="none" w:sz="0" w:space="0" w:color="auto"/>
        <w:right w:val="none" w:sz="0" w:space="0" w:color="auto"/>
      </w:divBdr>
    </w:div>
    <w:div w:id="1612932460">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okishio.co.jp/company/dx-promotion/"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okishio.co.jp/company/dx-promotion/"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okishio.co.jp/company/dx-promo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kishio.co.jp/company/dx-promotion/" TargetMode="External"/><Relationship Id="rId5" Type="http://schemas.openxmlformats.org/officeDocument/2006/relationships/numbering" Target="numbering.xml"/><Relationship Id="rId15" Type="http://schemas.openxmlformats.org/officeDocument/2006/relationships/hyperlink" Target="https://www.okishio.co.jp/company/dx-promotion/"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okishio.co.jp/company/dx-promotion/"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109b2a4-a397-4a14-b479-d70359ee551e">
      <Terms xmlns="http://schemas.microsoft.com/office/infopath/2007/PartnerControls"/>
    </lcf76f155ced4ddcb4097134ff3c332f>
    <TaxCatchAll xmlns="ba366626-a4a1-4179-8a60-29c5c028976b"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653E128470BC8E4AAD247E685FC2EE00" ma:contentTypeVersion="12" ma:contentTypeDescription="新しいドキュメントを作成します。" ma:contentTypeScope="" ma:versionID="7ac19e5ad9d775cb005c726d949dbee5">
  <xsd:schema xmlns:xsd="http://www.w3.org/2001/XMLSchema" xmlns:xs="http://www.w3.org/2001/XMLSchema" xmlns:p="http://schemas.microsoft.com/office/2006/metadata/properties" xmlns:ns2="1109b2a4-a397-4a14-b479-d70359ee551e" xmlns:ns3="ba366626-a4a1-4179-8a60-29c5c028976b" targetNamespace="http://schemas.microsoft.com/office/2006/metadata/properties" ma:root="true" ma:fieldsID="487e246e62ea6e7dff9d65a5791ef6a5" ns2:_="" ns3:_="">
    <xsd:import namespace="1109b2a4-a397-4a14-b479-d70359ee551e"/>
    <xsd:import namespace="ba366626-a4a1-4179-8a60-29c5c028976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09b2a4-a397-4a14-b479-d70359ee55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62c6d836-dd8d-446e-8d93-4fa6ea0242c9"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a366626-a4a1-4179-8a60-29c5c028976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dbdee90-a52d-4722-90f1-c68965825ab2}" ma:internalName="TaxCatchAll" ma:showField="CatchAllData" ma:web="ba366626-a4a1-4179-8a60-29c5c028976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7684B89-F55C-431B-8617-017AC667B9A9}">
  <ds:schemaRefs>
    <ds:schemaRef ds:uri="http://schemas.microsoft.com/office/2006/metadata/properties"/>
    <ds:schemaRef ds:uri="http://schemas.microsoft.com/office/infopath/2007/PartnerControls"/>
    <ds:schemaRef ds:uri="1109b2a4-a397-4a14-b479-d70359ee551e"/>
    <ds:schemaRef ds:uri="ba366626-a4a1-4179-8a60-29c5c028976b"/>
  </ds:schemaRefs>
</ds:datastoreItem>
</file>

<file path=customXml/itemProps2.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customXml/itemProps3.xml><?xml version="1.0" encoding="utf-8"?>
<ds:datastoreItem xmlns:ds="http://schemas.openxmlformats.org/officeDocument/2006/customXml" ds:itemID="{32DC3B5B-3A36-497C-BF26-CE97F1145C1A}">
  <ds:schemaRefs>
    <ds:schemaRef ds:uri="http://schemas.microsoft.com/sharepoint/v3/contenttype/forms"/>
  </ds:schemaRefs>
</ds:datastoreItem>
</file>

<file path=customXml/itemProps4.xml><?xml version="1.0" encoding="utf-8"?>
<ds:datastoreItem xmlns:ds="http://schemas.openxmlformats.org/officeDocument/2006/customXml" ds:itemID="{01F088E5-70C7-4C77-BD42-87A649BB7C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09b2a4-a397-4a14-b479-d70359ee551e"/>
    <ds:schemaRef ds:uri="ba366626-a4a1-4179-8a60-29c5c02897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1086</ap:Words>
  <ap:Characters>6192</ap:Characters>
  <ap:Application/>
  <ap:Lines>51</ap:Lines>
  <ap:Paragraphs>14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7264</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0x010100653E128470BC8E4AAD247E685FC2EE00</vt:lpwstr>
  </property>
  <property fmtid="{D5CDD505-2E9C-101B-9397-08002B2CF9AE}" pid="3" name="MediaServiceImageTags">
    <vt:lpwstr/>
  </property>
</Properties>
</file>